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1A1D27">
        <w:rPr>
          <w:sz w:val="24"/>
          <w:szCs w:val="24"/>
        </w:rPr>
        <w:t>2</w:t>
      </w:r>
      <w:r w:rsidRPr="00BD2032">
        <w:rPr>
          <w:sz w:val="24"/>
          <w:szCs w:val="24"/>
        </w:rPr>
        <w:t xml:space="preserve"> от </w:t>
      </w:r>
      <w:r w:rsidR="006530D2">
        <w:rPr>
          <w:sz w:val="24"/>
          <w:szCs w:val="24"/>
        </w:rPr>
        <w:t>18</w:t>
      </w:r>
      <w:r w:rsidR="00B46C2F">
        <w:rPr>
          <w:sz w:val="24"/>
          <w:szCs w:val="24"/>
        </w:rPr>
        <w:t>.</w:t>
      </w:r>
      <w:r w:rsidR="006530D2">
        <w:rPr>
          <w:sz w:val="24"/>
          <w:szCs w:val="24"/>
        </w:rPr>
        <w:t>01</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8C186B" w:rsidP="00B3717D">
      <w:pPr>
        <w:jc w:val="center"/>
        <w:rPr>
          <w:rFonts w:eastAsia="Calibri"/>
          <w:b/>
          <w:szCs w:val="28"/>
          <w:lang w:eastAsia="en-US"/>
        </w:rPr>
      </w:pPr>
      <w:r>
        <w:rPr>
          <w:rFonts w:eastAsia="Calibri"/>
          <w:b/>
          <w:szCs w:val="28"/>
          <w:lang w:eastAsia="en-US"/>
        </w:rPr>
        <w:t xml:space="preserve">АДМИНИСТРАЦИЯ </w:t>
      </w:r>
      <w:r w:rsidR="00B3717D" w:rsidRPr="009F52DB">
        <w:rPr>
          <w:rFonts w:eastAsia="Calibri"/>
          <w:b/>
          <w:szCs w:val="28"/>
          <w:lang w:eastAsia="en-US"/>
        </w:rPr>
        <w:t>ЗОНАЛЬНЕНСКОГО  СЕЛЬСКОГО  ПОСЕЛЕНИЯ</w:t>
      </w:r>
    </w:p>
    <w:p w:rsidR="00B3717D" w:rsidRPr="009F52DB" w:rsidRDefault="00B3717D" w:rsidP="00B3717D">
      <w:pPr>
        <w:jc w:val="center"/>
        <w:rPr>
          <w:rFonts w:eastAsia="Calibri"/>
          <w:b/>
          <w:szCs w:val="28"/>
          <w:lang w:eastAsia="en-US"/>
        </w:rPr>
      </w:pPr>
    </w:p>
    <w:p w:rsidR="00B3717D" w:rsidRPr="006530D2" w:rsidRDefault="008C186B" w:rsidP="006530D2">
      <w:pPr>
        <w:pStyle w:val="10"/>
        <w:rPr>
          <w:rFonts w:eastAsia="Calibri"/>
          <w:b/>
          <w:lang w:eastAsia="en-US"/>
        </w:rPr>
      </w:pPr>
      <w:r w:rsidRPr="008C186B">
        <w:rPr>
          <w:rFonts w:eastAsia="Calibri"/>
          <w:b/>
          <w:sz w:val="28"/>
          <w:szCs w:val="28"/>
          <w:lang w:eastAsia="en-US"/>
        </w:rPr>
        <w:t>ПОСТАНОВЛЕНИЕ</w:t>
      </w:r>
      <w:r w:rsidR="00B3717D" w:rsidRPr="006530D2">
        <w:rPr>
          <w:rFonts w:eastAsia="Calibri"/>
          <w:b/>
          <w:lang w:eastAsia="en-US"/>
        </w:rPr>
        <w:t xml:space="preserve"> № </w:t>
      </w:r>
      <w:r w:rsidR="006530D2" w:rsidRPr="006530D2">
        <w:rPr>
          <w:rFonts w:eastAsia="Calibri"/>
          <w:b/>
          <w:lang w:eastAsia="en-US"/>
        </w:rPr>
        <w:t>7</w:t>
      </w:r>
    </w:p>
    <w:p w:rsidR="00B3717D" w:rsidRPr="009F52DB" w:rsidRDefault="00B3717D" w:rsidP="00B3717D">
      <w:pPr>
        <w:rPr>
          <w:rFonts w:eastAsia="Calibri"/>
          <w:b/>
          <w:szCs w:val="28"/>
          <w:lang w:eastAsia="en-US"/>
        </w:rPr>
      </w:pPr>
    </w:p>
    <w:p w:rsidR="00B3717D" w:rsidRPr="009F52DB" w:rsidRDefault="00B3717D" w:rsidP="006530D2">
      <w:pPr>
        <w:rPr>
          <w:rFonts w:eastAsia="Calibri"/>
          <w:sz w:val="24"/>
          <w:szCs w:val="24"/>
          <w:lang w:eastAsia="en-US"/>
        </w:rPr>
      </w:pPr>
      <w:r w:rsidRPr="009F52DB">
        <w:rPr>
          <w:rFonts w:eastAsia="Calibri"/>
          <w:sz w:val="24"/>
          <w:szCs w:val="24"/>
          <w:lang w:eastAsia="en-US"/>
        </w:rPr>
        <w:t>п. Зональная станция</w:t>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t xml:space="preserve">        </w:t>
      </w:r>
      <w:r w:rsidR="006530D2">
        <w:rPr>
          <w:rFonts w:eastAsia="Calibri"/>
          <w:sz w:val="24"/>
          <w:szCs w:val="24"/>
          <w:lang w:eastAsia="en-US"/>
        </w:rPr>
        <w:t xml:space="preserve">                       «18</w:t>
      </w:r>
      <w:r w:rsidRPr="009F52DB">
        <w:rPr>
          <w:rFonts w:eastAsia="Calibri"/>
          <w:sz w:val="24"/>
          <w:szCs w:val="24"/>
          <w:lang w:eastAsia="en-US"/>
        </w:rPr>
        <w:t xml:space="preserve">» </w:t>
      </w:r>
      <w:r w:rsidR="006530D2">
        <w:rPr>
          <w:rFonts w:eastAsia="Calibri"/>
          <w:sz w:val="24"/>
          <w:szCs w:val="24"/>
          <w:lang w:eastAsia="en-US"/>
        </w:rPr>
        <w:t>января  2019г.</w:t>
      </w:r>
    </w:p>
    <w:p w:rsidR="006530D2" w:rsidRPr="00ED5985" w:rsidRDefault="006530D2" w:rsidP="006530D2">
      <w:pPr>
        <w:rPr>
          <w:b/>
          <w:sz w:val="24"/>
          <w:szCs w:val="24"/>
        </w:rPr>
      </w:pPr>
    </w:p>
    <w:tbl>
      <w:tblPr>
        <w:tblW w:w="8897" w:type="dxa"/>
        <w:tblLook w:val="04A0"/>
      </w:tblPr>
      <w:tblGrid>
        <w:gridCol w:w="8897"/>
      </w:tblGrid>
      <w:tr w:rsidR="006530D2" w:rsidRPr="00ED5985" w:rsidTr="006530D2">
        <w:tc>
          <w:tcPr>
            <w:tcW w:w="8897" w:type="dxa"/>
          </w:tcPr>
          <w:p w:rsidR="006530D2" w:rsidRPr="00ED5985" w:rsidRDefault="006530D2" w:rsidP="006530D2">
            <w:pPr>
              <w:pStyle w:val="a3"/>
              <w:ind w:right="4140"/>
              <w:rPr>
                <w:sz w:val="24"/>
                <w:szCs w:val="24"/>
              </w:rPr>
            </w:pPr>
          </w:p>
          <w:p w:rsidR="006530D2" w:rsidRPr="00ED5985" w:rsidRDefault="006530D2" w:rsidP="006530D2">
            <w:pPr>
              <w:pStyle w:val="a3"/>
              <w:ind w:right="4140"/>
              <w:rPr>
                <w:i/>
                <w:sz w:val="24"/>
                <w:szCs w:val="24"/>
              </w:rPr>
            </w:pPr>
            <w:r w:rsidRPr="00ED5985">
              <w:rPr>
                <w:i/>
                <w:sz w:val="24"/>
                <w:szCs w:val="24"/>
              </w:rPr>
              <w:t>«О регламенте работы Администрации</w:t>
            </w:r>
          </w:p>
          <w:p w:rsidR="006530D2" w:rsidRPr="00ED5985" w:rsidRDefault="006530D2" w:rsidP="006530D2">
            <w:pPr>
              <w:pStyle w:val="a3"/>
              <w:ind w:right="4140"/>
              <w:rPr>
                <w:i/>
                <w:sz w:val="24"/>
                <w:szCs w:val="24"/>
              </w:rPr>
            </w:pPr>
            <w:proofErr w:type="spellStart"/>
            <w:r w:rsidRPr="00ED5985">
              <w:rPr>
                <w:i/>
                <w:sz w:val="24"/>
                <w:szCs w:val="24"/>
              </w:rPr>
              <w:t>Зональненского</w:t>
            </w:r>
            <w:proofErr w:type="spellEnd"/>
            <w:r w:rsidRPr="00ED5985">
              <w:rPr>
                <w:i/>
                <w:sz w:val="24"/>
                <w:szCs w:val="24"/>
              </w:rPr>
              <w:t xml:space="preserve"> сельского поселения»</w:t>
            </w:r>
          </w:p>
          <w:p w:rsidR="006530D2" w:rsidRPr="00ED5985" w:rsidRDefault="006530D2" w:rsidP="006530D2">
            <w:pPr>
              <w:pStyle w:val="af2"/>
              <w:rPr>
                <w:szCs w:val="24"/>
                <w:lang w:eastAsia="ru-RU"/>
              </w:rPr>
            </w:pPr>
          </w:p>
        </w:tc>
      </w:tr>
    </w:tbl>
    <w:p w:rsidR="006530D2" w:rsidRPr="00ED5985" w:rsidRDefault="006530D2" w:rsidP="006530D2">
      <w:pPr>
        <w:pStyle w:val="af2"/>
        <w:ind w:firstLine="709"/>
        <w:jc w:val="both"/>
        <w:rPr>
          <w:snapToGrid w:val="0"/>
          <w:sz w:val="28"/>
          <w:szCs w:val="20"/>
          <w:lang w:eastAsia="ru-RU"/>
        </w:rPr>
      </w:pPr>
    </w:p>
    <w:p w:rsidR="006530D2" w:rsidRPr="00ED5985" w:rsidRDefault="006530D2" w:rsidP="006530D2">
      <w:pPr>
        <w:ind w:firstLine="720"/>
        <w:jc w:val="both"/>
        <w:rPr>
          <w:snapToGrid w:val="0"/>
          <w:sz w:val="26"/>
          <w:szCs w:val="26"/>
        </w:rPr>
      </w:pPr>
      <w:r w:rsidRPr="00ED5985">
        <w:rPr>
          <w:snapToGrid w:val="0"/>
          <w:sz w:val="26"/>
          <w:szCs w:val="26"/>
        </w:rPr>
        <w:t xml:space="preserve">В целях </w:t>
      </w:r>
      <w:proofErr w:type="gramStart"/>
      <w:r w:rsidRPr="00ED5985">
        <w:rPr>
          <w:snapToGrid w:val="0"/>
          <w:sz w:val="26"/>
          <w:szCs w:val="26"/>
        </w:rPr>
        <w:t>установления основных правил организации деятельности Администрации</w:t>
      </w:r>
      <w:proofErr w:type="gramEnd"/>
      <w:r w:rsidRPr="00ED5985">
        <w:rPr>
          <w:snapToGrid w:val="0"/>
          <w:sz w:val="26"/>
          <w:szCs w:val="26"/>
        </w:rPr>
        <w:t xml:space="preserve"> </w:t>
      </w:r>
      <w:proofErr w:type="spellStart"/>
      <w:r w:rsidRPr="00ED5985">
        <w:rPr>
          <w:snapToGrid w:val="0"/>
          <w:sz w:val="26"/>
          <w:szCs w:val="26"/>
        </w:rPr>
        <w:t>Зональненского</w:t>
      </w:r>
      <w:proofErr w:type="spellEnd"/>
      <w:r w:rsidRPr="00ED5985">
        <w:rPr>
          <w:snapToGrid w:val="0"/>
          <w:sz w:val="26"/>
          <w:szCs w:val="26"/>
        </w:rPr>
        <w:t xml:space="preserve"> сельского поселения, повышения эффективности ее работы, а также укрепления исполнительской и трудовой дисциплины, в соответствии с Уставом МО «</w:t>
      </w:r>
      <w:proofErr w:type="spellStart"/>
      <w:r w:rsidRPr="00ED5985">
        <w:rPr>
          <w:snapToGrid w:val="0"/>
          <w:sz w:val="26"/>
          <w:szCs w:val="26"/>
        </w:rPr>
        <w:t>Зональненское</w:t>
      </w:r>
      <w:proofErr w:type="spellEnd"/>
      <w:r w:rsidRPr="00ED5985">
        <w:rPr>
          <w:snapToGrid w:val="0"/>
          <w:sz w:val="26"/>
          <w:szCs w:val="26"/>
        </w:rPr>
        <w:t xml:space="preserve"> сельское поселение»</w:t>
      </w:r>
    </w:p>
    <w:p w:rsidR="006530D2" w:rsidRPr="00ED5985" w:rsidRDefault="006530D2" w:rsidP="006530D2">
      <w:pPr>
        <w:jc w:val="both"/>
        <w:rPr>
          <w:snapToGrid w:val="0"/>
          <w:sz w:val="26"/>
          <w:szCs w:val="26"/>
        </w:rPr>
      </w:pPr>
    </w:p>
    <w:p w:rsidR="006530D2" w:rsidRPr="00ED5985" w:rsidRDefault="006530D2" w:rsidP="006530D2">
      <w:pPr>
        <w:jc w:val="both"/>
        <w:rPr>
          <w:snapToGrid w:val="0"/>
          <w:sz w:val="26"/>
          <w:szCs w:val="26"/>
        </w:rPr>
      </w:pPr>
      <w:r w:rsidRPr="00ED5985">
        <w:rPr>
          <w:snapToGrid w:val="0"/>
          <w:sz w:val="26"/>
          <w:szCs w:val="26"/>
        </w:rPr>
        <w:t>ПОСТАНОВЛЯЮ:</w:t>
      </w:r>
    </w:p>
    <w:p w:rsidR="006530D2" w:rsidRPr="00ED5985" w:rsidRDefault="006530D2" w:rsidP="006530D2">
      <w:pPr>
        <w:jc w:val="both"/>
        <w:rPr>
          <w:snapToGrid w:val="0"/>
          <w:sz w:val="26"/>
          <w:szCs w:val="26"/>
        </w:rPr>
      </w:pPr>
    </w:p>
    <w:p w:rsidR="006530D2" w:rsidRPr="00ED5985" w:rsidRDefault="006530D2" w:rsidP="006530D2">
      <w:pPr>
        <w:numPr>
          <w:ilvl w:val="0"/>
          <w:numId w:val="12"/>
        </w:numPr>
        <w:ind w:left="0" w:firstLine="0"/>
        <w:jc w:val="both"/>
        <w:rPr>
          <w:snapToGrid w:val="0"/>
          <w:sz w:val="26"/>
          <w:szCs w:val="26"/>
        </w:rPr>
      </w:pPr>
      <w:r w:rsidRPr="00ED5985">
        <w:rPr>
          <w:snapToGrid w:val="0"/>
          <w:sz w:val="26"/>
          <w:szCs w:val="26"/>
        </w:rPr>
        <w:t xml:space="preserve">Утвердить Регламент работы Администрации </w:t>
      </w:r>
      <w:proofErr w:type="spellStart"/>
      <w:r w:rsidRPr="00ED5985">
        <w:rPr>
          <w:snapToGrid w:val="0"/>
          <w:sz w:val="26"/>
          <w:szCs w:val="26"/>
        </w:rPr>
        <w:t>Зональненского</w:t>
      </w:r>
      <w:proofErr w:type="spellEnd"/>
      <w:r w:rsidRPr="00ED5985">
        <w:rPr>
          <w:snapToGrid w:val="0"/>
          <w:sz w:val="26"/>
          <w:szCs w:val="26"/>
        </w:rPr>
        <w:t xml:space="preserve"> сельского поселения Томского района (приложение №1).</w:t>
      </w:r>
    </w:p>
    <w:p w:rsidR="006530D2" w:rsidRPr="00ED5985" w:rsidRDefault="006530D2" w:rsidP="006530D2">
      <w:pPr>
        <w:numPr>
          <w:ilvl w:val="0"/>
          <w:numId w:val="12"/>
        </w:numPr>
        <w:ind w:left="0" w:firstLine="0"/>
        <w:jc w:val="both"/>
        <w:rPr>
          <w:snapToGrid w:val="0"/>
          <w:sz w:val="26"/>
          <w:szCs w:val="26"/>
        </w:rPr>
      </w:pPr>
      <w:r w:rsidRPr="00ED5985">
        <w:rPr>
          <w:snapToGrid w:val="0"/>
          <w:sz w:val="26"/>
          <w:szCs w:val="26"/>
        </w:rPr>
        <w:t xml:space="preserve">Утвердить Правила внутреннего трудового распорядка для муниципальных служащих Администрации </w:t>
      </w:r>
      <w:proofErr w:type="spellStart"/>
      <w:r w:rsidRPr="00ED5985">
        <w:rPr>
          <w:snapToGrid w:val="0"/>
          <w:sz w:val="26"/>
          <w:szCs w:val="26"/>
        </w:rPr>
        <w:t>Зональненского</w:t>
      </w:r>
      <w:proofErr w:type="spellEnd"/>
      <w:r w:rsidRPr="00ED5985">
        <w:rPr>
          <w:snapToGrid w:val="0"/>
          <w:sz w:val="26"/>
          <w:szCs w:val="26"/>
        </w:rPr>
        <w:t xml:space="preserve"> сельского поселения (приложение №2).</w:t>
      </w:r>
    </w:p>
    <w:p w:rsidR="006530D2" w:rsidRPr="00ED5985" w:rsidRDefault="006530D2" w:rsidP="006530D2">
      <w:pPr>
        <w:numPr>
          <w:ilvl w:val="0"/>
          <w:numId w:val="12"/>
        </w:numPr>
        <w:ind w:left="0" w:firstLine="0"/>
        <w:jc w:val="both"/>
        <w:rPr>
          <w:snapToGrid w:val="0"/>
          <w:sz w:val="26"/>
          <w:szCs w:val="26"/>
        </w:rPr>
      </w:pPr>
      <w:r w:rsidRPr="00ED5985">
        <w:rPr>
          <w:snapToGrid w:val="0"/>
          <w:sz w:val="26"/>
          <w:szCs w:val="26"/>
        </w:rPr>
        <w:t xml:space="preserve">Постановление Главы Администрации </w:t>
      </w:r>
      <w:proofErr w:type="spellStart"/>
      <w:r w:rsidRPr="00ED5985">
        <w:rPr>
          <w:snapToGrid w:val="0"/>
          <w:sz w:val="26"/>
          <w:szCs w:val="26"/>
        </w:rPr>
        <w:t>Зональненского</w:t>
      </w:r>
      <w:proofErr w:type="spellEnd"/>
      <w:r w:rsidRPr="00ED5985">
        <w:rPr>
          <w:snapToGrid w:val="0"/>
          <w:sz w:val="26"/>
          <w:szCs w:val="26"/>
        </w:rPr>
        <w:t xml:space="preserve"> сельского поселения Томского района от № 68 от 09.04.2013 г. признать утратившим силу.</w:t>
      </w:r>
    </w:p>
    <w:p w:rsidR="006530D2" w:rsidRPr="00ED5985" w:rsidRDefault="006530D2" w:rsidP="006530D2">
      <w:pPr>
        <w:numPr>
          <w:ilvl w:val="0"/>
          <w:numId w:val="12"/>
        </w:numPr>
        <w:ind w:left="0" w:firstLine="0"/>
        <w:jc w:val="both"/>
        <w:rPr>
          <w:snapToGrid w:val="0"/>
          <w:sz w:val="26"/>
          <w:szCs w:val="26"/>
        </w:rPr>
      </w:pPr>
      <w:r w:rsidRPr="00ED5985">
        <w:rPr>
          <w:snapToGrid w:val="0"/>
          <w:sz w:val="26"/>
          <w:szCs w:val="26"/>
        </w:rPr>
        <w:t xml:space="preserve">Управляющему делами Администрации </w:t>
      </w:r>
      <w:proofErr w:type="spellStart"/>
      <w:r w:rsidRPr="00ED5985">
        <w:rPr>
          <w:snapToGrid w:val="0"/>
          <w:sz w:val="26"/>
          <w:szCs w:val="26"/>
        </w:rPr>
        <w:t>Зональненского</w:t>
      </w:r>
      <w:proofErr w:type="spellEnd"/>
      <w:r w:rsidRPr="00ED5985">
        <w:rPr>
          <w:snapToGrid w:val="0"/>
          <w:sz w:val="26"/>
          <w:szCs w:val="26"/>
        </w:rPr>
        <w:t xml:space="preserve"> сельского поселения Томского района Королевой Н.В. обнародовать настоящее постановление и разместить на официальном сайте муниципального образования «</w:t>
      </w:r>
      <w:proofErr w:type="spellStart"/>
      <w:r w:rsidRPr="00ED5985">
        <w:rPr>
          <w:snapToGrid w:val="0"/>
          <w:sz w:val="26"/>
          <w:szCs w:val="26"/>
        </w:rPr>
        <w:t>Зональненское</w:t>
      </w:r>
      <w:proofErr w:type="spellEnd"/>
      <w:r w:rsidRPr="00ED5985">
        <w:rPr>
          <w:snapToGrid w:val="0"/>
          <w:sz w:val="26"/>
          <w:szCs w:val="26"/>
        </w:rPr>
        <w:t xml:space="preserve"> сельское поселение» (</w:t>
      </w:r>
      <w:proofErr w:type="spellStart"/>
      <w:r w:rsidRPr="00ED5985">
        <w:rPr>
          <w:snapToGrid w:val="0"/>
          <w:sz w:val="26"/>
          <w:szCs w:val="26"/>
        </w:rPr>
        <w:t>www.admzsp.ru</w:t>
      </w:r>
      <w:proofErr w:type="spellEnd"/>
      <w:r w:rsidRPr="00ED5985">
        <w:rPr>
          <w:snapToGrid w:val="0"/>
          <w:sz w:val="26"/>
          <w:szCs w:val="26"/>
        </w:rPr>
        <w:t>).</w:t>
      </w:r>
    </w:p>
    <w:p w:rsidR="006530D2" w:rsidRPr="00ED5985" w:rsidRDefault="006530D2" w:rsidP="006530D2">
      <w:pPr>
        <w:numPr>
          <w:ilvl w:val="0"/>
          <w:numId w:val="12"/>
        </w:numPr>
        <w:ind w:left="0" w:firstLine="0"/>
        <w:jc w:val="both"/>
        <w:rPr>
          <w:snapToGrid w:val="0"/>
          <w:sz w:val="26"/>
          <w:szCs w:val="26"/>
        </w:rPr>
      </w:pPr>
      <w:r w:rsidRPr="00ED5985">
        <w:rPr>
          <w:snapToGrid w:val="0"/>
          <w:sz w:val="26"/>
          <w:szCs w:val="26"/>
        </w:rPr>
        <w:t>Настоящее постановление вступает в силу со дня официального обнародования.</w:t>
      </w:r>
    </w:p>
    <w:p w:rsidR="006530D2" w:rsidRPr="00ED5985" w:rsidRDefault="006530D2" w:rsidP="006530D2">
      <w:pPr>
        <w:jc w:val="both"/>
        <w:rPr>
          <w:snapToGrid w:val="0"/>
        </w:rPr>
      </w:pPr>
    </w:p>
    <w:p w:rsidR="006530D2" w:rsidRPr="00ED5985" w:rsidRDefault="006530D2" w:rsidP="006530D2">
      <w:pPr>
        <w:jc w:val="right"/>
      </w:pPr>
    </w:p>
    <w:p w:rsidR="006530D2" w:rsidRPr="00ED5985" w:rsidRDefault="006530D2" w:rsidP="006530D2">
      <w:pPr>
        <w:jc w:val="right"/>
      </w:pPr>
    </w:p>
    <w:p w:rsidR="006530D2" w:rsidRPr="00ED5985" w:rsidRDefault="006530D2" w:rsidP="006530D2">
      <w:pPr>
        <w:jc w:val="right"/>
      </w:pPr>
    </w:p>
    <w:p w:rsidR="006530D2" w:rsidRPr="00ED5985" w:rsidRDefault="006530D2" w:rsidP="006530D2">
      <w:pPr>
        <w:jc w:val="right"/>
      </w:pPr>
    </w:p>
    <w:p w:rsidR="006530D2" w:rsidRPr="00973593" w:rsidRDefault="006530D2" w:rsidP="006530D2">
      <w:pPr>
        <w:widowControl w:val="0"/>
        <w:suppressAutoHyphens/>
        <w:autoSpaceDN w:val="0"/>
        <w:jc w:val="both"/>
        <w:textAlignment w:val="baseline"/>
        <w:rPr>
          <w:rFonts w:eastAsia="Lucida Sans Unicode"/>
          <w:kern w:val="3"/>
          <w:sz w:val="26"/>
          <w:szCs w:val="26"/>
        </w:rPr>
      </w:pPr>
      <w:r w:rsidRPr="00973593">
        <w:rPr>
          <w:rFonts w:eastAsia="Lucida Sans Unicode"/>
          <w:kern w:val="3"/>
          <w:sz w:val="26"/>
          <w:szCs w:val="26"/>
        </w:rPr>
        <w:t>Глава поселения</w:t>
      </w:r>
    </w:p>
    <w:p w:rsidR="006530D2" w:rsidRPr="00ED5985" w:rsidRDefault="006530D2" w:rsidP="006530D2">
      <w:pPr>
        <w:rPr>
          <w:sz w:val="26"/>
          <w:szCs w:val="26"/>
        </w:rPr>
      </w:pPr>
      <w:r w:rsidRPr="00ED5985">
        <w:rPr>
          <w:rFonts w:eastAsia="Lucida Sans Unicode"/>
          <w:kern w:val="3"/>
          <w:sz w:val="26"/>
          <w:szCs w:val="26"/>
        </w:rPr>
        <w:t>(Глава Администрации)</w:t>
      </w:r>
      <w:r w:rsidRPr="00ED5985">
        <w:rPr>
          <w:rFonts w:eastAsia="Lucida Sans Unicode"/>
          <w:kern w:val="3"/>
          <w:sz w:val="26"/>
          <w:szCs w:val="26"/>
        </w:rPr>
        <w:tab/>
      </w:r>
      <w:r w:rsidRPr="00ED5985">
        <w:rPr>
          <w:rFonts w:eastAsia="Lucida Sans Unicode"/>
          <w:kern w:val="3"/>
          <w:sz w:val="26"/>
          <w:szCs w:val="26"/>
        </w:rPr>
        <w:tab/>
      </w:r>
      <w:r w:rsidRPr="00ED5985">
        <w:rPr>
          <w:rFonts w:eastAsia="Lucida Sans Unicode"/>
          <w:kern w:val="3"/>
          <w:sz w:val="26"/>
          <w:szCs w:val="26"/>
        </w:rPr>
        <w:tab/>
      </w:r>
      <w:r w:rsidRPr="00ED5985">
        <w:rPr>
          <w:rFonts w:eastAsia="Lucida Sans Unicode"/>
          <w:kern w:val="3"/>
          <w:sz w:val="26"/>
          <w:szCs w:val="26"/>
        </w:rPr>
        <w:tab/>
      </w:r>
      <w:r w:rsidRPr="00ED5985">
        <w:rPr>
          <w:rFonts w:eastAsia="Lucida Sans Unicode"/>
          <w:kern w:val="3"/>
          <w:sz w:val="26"/>
          <w:szCs w:val="26"/>
        </w:rPr>
        <w:tab/>
        <w:t xml:space="preserve">       </w:t>
      </w:r>
      <w:r>
        <w:rPr>
          <w:rFonts w:eastAsia="Lucida Sans Unicode"/>
          <w:kern w:val="3"/>
          <w:sz w:val="26"/>
          <w:szCs w:val="26"/>
        </w:rPr>
        <w:t xml:space="preserve">                      </w:t>
      </w:r>
      <w:r w:rsidRPr="00ED5985">
        <w:rPr>
          <w:rFonts w:eastAsia="Lucida Sans Unicode"/>
          <w:kern w:val="3"/>
          <w:sz w:val="26"/>
          <w:szCs w:val="26"/>
        </w:rPr>
        <w:t xml:space="preserve"> Е.А. Коновалова</w:t>
      </w:r>
    </w:p>
    <w:p w:rsidR="006530D2" w:rsidRPr="00ED5985" w:rsidRDefault="006530D2" w:rsidP="006530D2"/>
    <w:p w:rsidR="006530D2" w:rsidRPr="006530D2" w:rsidRDefault="006530D2" w:rsidP="006530D2">
      <w:pPr>
        <w:pStyle w:val="ConsPlusTitle"/>
        <w:jc w:val="right"/>
        <w:rPr>
          <w:b w:val="0"/>
          <w:sz w:val="24"/>
          <w:szCs w:val="24"/>
          <w:lang w:val="ru-RU"/>
        </w:rPr>
      </w:pPr>
      <w:r w:rsidRPr="006530D2">
        <w:rPr>
          <w:b w:val="0"/>
          <w:sz w:val="24"/>
          <w:szCs w:val="24"/>
          <w:lang w:val="ru-RU"/>
        </w:rPr>
        <w:lastRenderedPageBreak/>
        <w:t xml:space="preserve">    Приложение 1</w:t>
      </w:r>
    </w:p>
    <w:p w:rsidR="006530D2" w:rsidRPr="006530D2" w:rsidRDefault="006530D2" w:rsidP="006530D2">
      <w:pPr>
        <w:pStyle w:val="ConsPlusTitle"/>
        <w:jc w:val="right"/>
        <w:rPr>
          <w:b w:val="0"/>
          <w:sz w:val="24"/>
          <w:szCs w:val="24"/>
          <w:lang w:val="ru-RU"/>
        </w:rPr>
      </w:pPr>
      <w:r w:rsidRPr="006530D2">
        <w:rPr>
          <w:b w:val="0"/>
          <w:sz w:val="24"/>
          <w:szCs w:val="24"/>
          <w:lang w:val="ru-RU"/>
        </w:rPr>
        <w:t xml:space="preserve">                                                            к постановлению Администрации</w:t>
      </w:r>
    </w:p>
    <w:p w:rsidR="006530D2" w:rsidRPr="006530D2" w:rsidRDefault="006530D2" w:rsidP="006530D2">
      <w:pPr>
        <w:pStyle w:val="ConsPlusTitle"/>
        <w:jc w:val="right"/>
        <w:rPr>
          <w:b w:val="0"/>
          <w:sz w:val="24"/>
          <w:szCs w:val="24"/>
          <w:lang w:val="ru-RU"/>
        </w:rPr>
      </w:pP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w:t>
      </w:r>
    </w:p>
    <w:p w:rsidR="006530D2" w:rsidRPr="006530D2" w:rsidRDefault="006530D2" w:rsidP="006530D2">
      <w:pPr>
        <w:pStyle w:val="ConsPlusTitle"/>
        <w:jc w:val="right"/>
        <w:rPr>
          <w:b w:val="0"/>
          <w:sz w:val="24"/>
          <w:szCs w:val="24"/>
          <w:lang w:val="ru-RU"/>
        </w:rPr>
      </w:pPr>
      <w:r w:rsidRPr="006530D2">
        <w:rPr>
          <w:b w:val="0"/>
          <w:sz w:val="24"/>
          <w:szCs w:val="24"/>
          <w:lang w:val="ru-RU"/>
        </w:rPr>
        <w:t>№ 7 от 18.01.2019 г.</w:t>
      </w:r>
    </w:p>
    <w:p w:rsidR="006530D2" w:rsidRPr="00ED5985" w:rsidRDefault="006530D2" w:rsidP="006530D2">
      <w:pPr>
        <w:jc w:val="right"/>
        <w:rPr>
          <w:sz w:val="24"/>
          <w:szCs w:val="24"/>
        </w:rPr>
      </w:pPr>
    </w:p>
    <w:p w:rsidR="006530D2" w:rsidRPr="00ED5985" w:rsidRDefault="006530D2" w:rsidP="006530D2">
      <w:pPr>
        <w:pStyle w:val="consplusnormal1"/>
        <w:spacing w:before="0" w:beforeAutospacing="0" w:after="0" w:afterAutospacing="0"/>
        <w:jc w:val="both"/>
      </w:pPr>
    </w:p>
    <w:p w:rsidR="006530D2" w:rsidRPr="006530D2" w:rsidRDefault="006530D2" w:rsidP="006530D2">
      <w:pPr>
        <w:pStyle w:val="ConsPlusTitle"/>
        <w:jc w:val="center"/>
        <w:rPr>
          <w:sz w:val="24"/>
          <w:szCs w:val="24"/>
          <w:lang w:val="ru-RU"/>
        </w:rPr>
      </w:pPr>
      <w:r w:rsidRPr="006530D2">
        <w:rPr>
          <w:sz w:val="24"/>
          <w:szCs w:val="24"/>
          <w:lang w:val="ru-RU"/>
        </w:rPr>
        <w:t>РЕГЛАМЕНТ РАБОТЫ АДМИНИСТРАЦИИ</w:t>
      </w:r>
    </w:p>
    <w:p w:rsidR="006530D2" w:rsidRPr="006530D2" w:rsidRDefault="006530D2" w:rsidP="006530D2">
      <w:pPr>
        <w:pStyle w:val="ConsPlusTitle"/>
        <w:jc w:val="center"/>
        <w:rPr>
          <w:sz w:val="24"/>
          <w:szCs w:val="24"/>
          <w:lang w:val="ru-RU"/>
        </w:rPr>
      </w:pPr>
      <w:r w:rsidRPr="006530D2">
        <w:rPr>
          <w:sz w:val="24"/>
          <w:szCs w:val="24"/>
          <w:lang w:val="ru-RU"/>
        </w:rPr>
        <w:t>ЗОНАЛЬНЕНСКОГО СЕЛЬСКОГО ПОСЕЛЕНИЯ</w:t>
      </w:r>
    </w:p>
    <w:p w:rsidR="006530D2" w:rsidRPr="006530D2" w:rsidRDefault="006530D2" w:rsidP="006530D2">
      <w:pPr>
        <w:pStyle w:val="ConsPlusTitle"/>
        <w:jc w:val="center"/>
        <w:rPr>
          <w:sz w:val="24"/>
          <w:szCs w:val="24"/>
          <w:lang w:val="ru-RU"/>
        </w:rPr>
      </w:pPr>
    </w:p>
    <w:p w:rsidR="006530D2" w:rsidRPr="006530D2" w:rsidRDefault="006530D2" w:rsidP="006530D2">
      <w:pPr>
        <w:pStyle w:val="ConsPlusTitle"/>
        <w:jc w:val="center"/>
        <w:rPr>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1.  Общие положения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1.1. Администрация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(далее по тексту «Администрация») – исполнительно-распорядительный орган местного самоуправления.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1.2. Администрация в своей деятельности руководствуется Конституцией Российской Федерации, Федеральными законами, законами Томской области, нормативно-правовыми актами  муниципального образования «</w:t>
      </w:r>
      <w:proofErr w:type="spellStart"/>
      <w:r w:rsidRPr="006530D2">
        <w:rPr>
          <w:b w:val="0"/>
          <w:sz w:val="24"/>
          <w:szCs w:val="24"/>
          <w:lang w:val="ru-RU"/>
        </w:rPr>
        <w:t>Зональненское</w:t>
      </w:r>
      <w:proofErr w:type="spellEnd"/>
      <w:r w:rsidRPr="006530D2">
        <w:rPr>
          <w:b w:val="0"/>
          <w:sz w:val="24"/>
          <w:szCs w:val="24"/>
          <w:lang w:val="ru-RU"/>
        </w:rPr>
        <w:t xml:space="preserve"> сельское поселение»,   Уставом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и другими нормативно-правовыми актами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1.3. Администрация осуществляет полномочия по решению вопросов местного значения, предусмотренных Уставом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а  также  иные полномочия по решению вопросов местного значения в соответствии с действующим законодательством, правовыми актами органов местного самоуправления.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1.4 Порядок формирования структуры и штатов аппарата администрации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определяется Уставом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Законом «О муниципальной службе в Томской области».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1.5. Штатное расписание аппарата администрации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утверждается постановлением Главы администрации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1.6  Порядок заключения и расторжения трудового договора с муниципальными служащими и иными работниками администрации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регулируется соответствующими статьями Трудового кодекса РФ, Законом «О муниципальной службе в Томской области».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1.7. Глава поселения  на принципе единоначалия руководит администрацией, утверждает Регламент её деятельности.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1.8. В случае отсутствия Главы поселения  или невозможности выполнения им своих обязанностей (командировка, отпуск, болезнь, иные уважительные причины), его полномочия исполняет Заместитель Главы администрации либо лицо, назначаемое   распоряжением Главы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1.9. Распределение обязанностей между специалистами Администрации устанавливается должностными инструкциями, проекты которых готовит Управляющий делами.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center"/>
        <w:rPr>
          <w:sz w:val="24"/>
          <w:szCs w:val="24"/>
          <w:lang w:val="ru-RU"/>
        </w:rPr>
      </w:pPr>
      <w:r w:rsidRPr="006530D2">
        <w:rPr>
          <w:sz w:val="24"/>
          <w:szCs w:val="24"/>
          <w:lang w:val="ru-RU"/>
        </w:rPr>
        <w:t>2.     Планирование работы  Администрации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rPr>
          <w:sz w:val="24"/>
          <w:szCs w:val="24"/>
          <w:lang w:val="ru-RU"/>
        </w:rPr>
      </w:pPr>
      <w:r w:rsidRPr="006530D2">
        <w:rPr>
          <w:sz w:val="24"/>
          <w:szCs w:val="24"/>
          <w:lang w:val="ru-RU"/>
        </w:rPr>
        <w:t>2.1. Текущее планирование</w:t>
      </w:r>
    </w:p>
    <w:p w:rsidR="006530D2" w:rsidRPr="006530D2" w:rsidRDefault="006530D2" w:rsidP="006530D2">
      <w:pPr>
        <w:pStyle w:val="ConsPlusTitle"/>
        <w:jc w:val="both"/>
        <w:rPr>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proofErr w:type="gramStart"/>
      <w:r w:rsidRPr="006530D2">
        <w:rPr>
          <w:b w:val="0"/>
          <w:sz w:val="24"/>
          <w:szCs w:val="24"/>
          <w:lang w:val="ru-RU"/>
        </w:rPr>
        <w:lastRenderedPageBreak/>
        <w:t xml:space="preserve">В целях координации и согласованности действий Администрация ежемесячно пользуется единым календарным планом мероприятий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для составления которого не позднее 25 числа каждого месяца ответственные работники Администрации подают Главе поселения заявки на проведение в следующем месяце мероприятий с указанием даты, времени и места проведения, примерного количества приглашённых и ответственных за проведение.</w:t>
      </w:r>
      <w:proofErr w:type="gramEnd"/>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На основе заявок Заместитель Главы Администрации составляет календарный план работы сельского поселения, который утверждается Главой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sz w:val="24"/>
          <w:szCs w:val="24"/>
          <w:lang w:val="ru-RU"/>
        </w:rPr>
      </w:pPr>
      <w:r w:rsidRPr="006530D2">
        <w:rPr>
          <w:sz w:val="24"/>
          <w:szCs w:val="24"/>
          <w:lang w:val="ru-RU"/>
        </w:rPr>
        <w:t>2.2. Планерные совещания при Главе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Еженедельно (каждый понедельник с 10.00 часов) Глава поселения проводит планёрное совещание со специалистами Администрации, на котором рассматриваются итоги работы за прошедшую неделю, планируются мероприятия и ставятся задачи на предстоящую неделю.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Один раз в месяц (первый вторник с 10.00 часов) Глава поселения проводит расширенные аппаратные совещания с участием руководителей муниципальных предприятий и учреждений, руководителями социальной сферы поселения, жилищно-коммунального хозяйства, участкового инспектора милиции, специалистов, администраторов поселения, на котором ставятся задачи, планируется работа служб на предстоящий период и подводятся итоги работы прошедшего периода.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Организация планёрных совещаний, ведение протокола и оформление поручений Главы поселения, выданных на этих совещаниях, обеспечивает Заместитель Главы Администрации, Управляющий делами и секретарь.</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3. Совещательные органы Администрации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Для оперативного коллективного рассмотрения наиболее важных вопросов управления Главой поселения проводятся Советы территории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3.2 Совет территории поселения является совещательным органом. В состав Совета территории поселения входят руководители: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бюджетных учреждений,</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представители инициативных групп микрорайонов, ТСЖ, ЖК, УК,</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организаций, учреждений, предприятий, расположенных на территории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3.3. Советы территории поселения проводятся, как правило, ежеквартально, на основании уведомления Главы поселения. </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Вопросы на рассмотрение Совета территории поселения вносятся Главой поселения и его участниками Заместителю Главы Администрации не позднее 7 дней до дня проведения, который формирует повестку Совета территории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Руководитель, инициирующий рассмотрение вопроса на Совете территории поселения самостоятельно готовит и представляет информационно-справочный материал по рассматриваемому вопросу.</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3.4. Организационную работу по проведению Совета территории поселения, ведение протокола осуществляет Управляющий делами, оповещение участников – секретарь.</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3.5. Заместитель Главы Администрации оформляет предложения по решению проблем, </w:t>
      </w:r>
      <w:r w:rsidRPr="006530D2">
        <w:rPr>
          <w:b w:val="0"/>
          <w:sz w:val="24"/>
          <w:szCs w:val="24"/>
          <w:lang w:val="ru-RU"/>
        </w:rPr>
        <w:lastRenderedPageBreak/>
        <w:t>выявленных в ходе проведения Совета территории поселения, и информирует о них заинтересованных или ответственных за исполнение лиц.</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numPr>
          <w:ilvl w:val="0"/>
          <w:numId w:val="13"/>
        </w:numPr>
        <w:jc w:val="center"/>
        <w:rPr>
          <w:sz w:val="24"/>
          <w:szCs w:val="24"/>
          <w:lang w:val="ru-RU"/>
        </w:rPr>
      </w:pPr>
      <w:r w:rsidRPr="006530D2">
        <w:rPr>
          <w:sz w:val="24"/>
          <w:szCs w:val="24"/>
          <w:lang w:val="ru-RU"/>
        </w:rPr>
        <w:t xml:space="preserve">Порядок взаимодействия Администрации с Советом </w:t>
      </w:r>
      <w:proofErr w:type="spellStart"/>
      <w:r w:rsidRPr="006530D2">
        <w:rPr>
          <w:sz w:val="24"/>
          <w:szCs w:val="24"/>
          <w:lang w:val="ru-RU"/>
        </w:rPr>
        <w:t>Зональненского</w:t>
      </w:r>
      <w:proofErr w:type="spellEnd"/>
      <w:r w:rsidRPr="006530D2">
        <w:rPr>
          <w:sz w:val="24"/>
          <w:szCs w:val="24"/>
          <w:lang w:val="ru-RU"/>
        </w:rPr>
        <w:t xml:space="preserve"> сельского поселения.</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both"/>
        <w:rPr>
          <w:b w:val="0"/>
          <w:sz w:val="24"/>
          <w:szCs w:val="24"/>
          <w:lang w:val="ru-RU"/>
        </w:rPr>
      </w:pPr>
      <w:r w:rsidRPr="006530D2">
        <w:rPr>
          <w:b w:val="0"/>
          <w:sz w:val="24"/>
          <w:szCs w:val="24"/>
          <w:lang w:val="ru-RU"/>
        </w:rPr>
        <w:t>4.1. Взаимодействие с Советом поселения осуществляется через Главу поселения, Управляющего делами, либо лицо, назначенное распоряжением Главы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4.2. Управляющий делами с учетом предложений депутатов, руководителей муниципальных предприятий и учреждений составляет перспективные (годовые), полугодовые (квартальные) планы нормотворческих работ и вопросов, вносимых на рассмотрение Совета поселения, которые согласуются с Главой поселения и вносятся в Совет поселения для включения в общий план работы Совета поселения и его комиссий.</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4.3.Предложения Администрации о внесении вопросов на рассмотрение собрания Совета поселения, а также проекты нормативно-правовых актов направляются в Совет поселения только за подписью Главы поселения, а в его отсутствие – за подписью лица, назначаемого распоряжением Главы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4.4. </w:t>
      </w:r>
      <w:proofErr w:type="gramStart"/>
      <w:r w:rsidRPr="006530D2">
        <w:rPr>
          <w:b w:val="0"/>
          <w:sz w:val="24"/>
          <w:szCs w:val="24"/>
          <w:lang w:val="ru-RU"/>
        </w:rPr>
        <w:t>Контроль за</w:t>
      </w:r>
      <w:proofErr w:type="gramEnd"/>
      <w:r w:rsidRPr="006530D2">
        <w:rPr>
          <w:b w:val="0"/>
          <w:sz w:val="24"/>
          <w:szCs w:val="24"/>
          <w:lang w:val="ru-RU"/>
        </w:rPr>
        <w:t xml:space="preserve"> выполнением регламентных сроков прохождения проектов, вносимых на рассмотрение Совета поселения, осуществляет Глава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4.5. Проекты нормативно-правовых актов и решений Совета поселения, </w:t>
      </w:r>
      <w:proofErr w:type="gramStart"/>
      <w:r w:rsidRPr="006530D2">
        <w:rPr>
          <w:b w:val="0"/>
          <w:sz w:val="24"/>
          <w:szCs w:val="24"/>
          <w:lang w:val="ru-RU"/>
        </w:rPr>
        <w:t>предусматривающие расходы, покрываемые за счет бюджета поселения направляются</w:t>
      </w:r>
      <w:proofErr w:type="gramEnd"/>
      <w:r w:rsidRPr="006530D2">
        <w:rPr>
          <w:b w:val="0"/>
          <w:sz w:val="24"/>
          <w:szCs w:val="24"/>
          <w:lang w:val="ru-RU"/>
        </w:rPr>
        <w:t xml:space="preserve"> в Совет поселения только по инициативе Главы поселения и при наличии согласования с финансовым органом Администрации.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4.6. К проектам решений Совета поселения или нормативно-правовых актов, выносимых на рассмотрение Совета поселения, прилагается пояснительная записка, а также список лиц для участия в собрании Совета поселения по данному вопросу с указанием должности, фамилии, имени, отчества предполагаемого докладчика, содокладчика, выступающих.</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В пояснительной записке указываются инициаторы вынесения данного вопроса на рассмотрение Совета поселения, с какой целью вынесен вопрос, перечисляются все должностные лица, с которыми согласован данный проект.</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Если реализация данного проекта решения, нормативно-правового акта требует дополнительных материальных и иных затрат, то в пояснительной записке Ведущим специалистом по финансово-экономическим вопросам дается соответствующее финансово-экономическое обоснование.</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4.7. Глава поселения подписывает приложения к решениям Совета поселения в сроки, установленные Уставом муниципального образования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сельское поселение».</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4.8. Депутаты Совета поселения пользуются правом внеочередного приема Главы поселения, Заместителя Главы Администрации других работников Администрации. Вышеназванные лица обязаны дать ответ на обращение депутата, представить запрашиваемые документы и сведения в установленном действующем законодательством порядке.</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4.9. Специалист, к которому обратился депутат поселения письменно, обязан дать ответ по существу в письменной форме не позднее, чем через 10 дней со дня получения обращения.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w:t>
      </w:r>
      <w:r w:rsidRPr="006530D2">
        <w:rPr>
          <w:b w:val="0"/>
          <w:sz w:val="24"/>
          <w:szCs w:val="24"/>
          <w:lang w:val="ru-RU"/>
        </w:rPr>
        <w:lastRenderedPageBreak/>
        <w:t>обязаны сообщить об этом депутату в недельный срок со дня получения обращения, а окончательный ответ представить ему не позднее 20 дней со дня получения обращения.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4.10. Организацию приема депутатов Главой поселения и </w:t>
      </w:r>
      <w:proofErr w:type="gramStart"/>
      <w:r w:rsidRPr="006530D2">
        <w:rPr>
          <w:b w:val="0"/>
          <w:sz w:val="24"/>
          <w:szCs w:val="24"/>
          <w:lang w:val="ru-RU"/>
        </w:rPr>
        <w:t>контроль за</w:t>
      </w:r>
      <w:proofErr w:type="gramEnd"/>
      <w:r w:rsidRPr="006530D2">
        <w:rPr>
          <w:b w:val="0"/>
          <w:sz w:val="24"/>
          <w:szCs w:val="24"/>
          <w:lang w:val="ru-RU"/>
        </w:rPr>
        <w:t xml:space="preserve"> исполнением поручений Главы поселения по результатам приема осуществляет Управляющий делами Администрации.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numPr>
          <w:ilvl w:val="1"/>
          <w:numId w:val="13"/>
        </w:numPr>
        <w:ind w:left="0" w:firstLine="0"/>
        <w:jc w:val="both"/>
        <w:rPr>
          <w:b w:val="0"/>
          <w:sz w:val="24"/>
          <w:szCs w:val="24"/>
          <w:lang w:val="ru-RU"/>
        </w:rPr>
      </w:pPr>
      <w:r w:rsidRPr="006530D2">
        <w:rPr>
          <w:b w:val="0"/>
          <w:sz w:val="24"/>
          <w:szCs w:val="24"/>
          <w:lang w:val="ru-RU"/>
        </w:rPr>
        <w:t>Депутат, группа депутатов Совета поселения вправе задать вопрос любому должностному лицу Администрации.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Вопрос в письменной форме заблаговременно передается председателю Совета поселения, что является основанием для приглашения на заседание Совета поселения соответствующего должностного лица.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В случае</w:t>
      </w:r>
      <w:proofErr w:type="gramStart"/>
      <w:r w:rsidRPr="006530D2">
        <w:rPr>
          <w:b w:val="0"/>
          <w:sz w:val="24"/>
          <w:szCs w:val="24"/>
          <w:lang w:val="ru-RU"/>
        </w:rPr>
        <w:t>,</w:t>
      </w:r>
      <w:proofErr w:type="gramEnd"/>
      <w:r w:rsidRPr="006530D2">
        <w:rPr>
          <w:b w:val="0"/>
          <w:sz w:val="24"/>
          <w:szCs w:val="24"/>
          <w:lang w:val="ru-RU"/>
        </w:rPr>
        <w:t xml:space="preserve"> если приглашенное должностное лиц не имеет возможности прибыть на заседание Совета поселения, оно заблаговременно до заседания Совета обязано дать письменный ответ на заданный вопрос.</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numPr>
          <w:ilvl w:val="0"/>
          <w:numId w:val="13"/>
        </w:numPr>
        <w:jc w:val="center"/>
        <w:rPr>
          <w:sz w:val="24"/>
          <w:szCs w:val="24"/>
          <w:lang w:val="ru-RU"/>
        </w:rPr>
      </w:pPr>
      <w:r w:rsidRPr="006530D2">
        <w:rPr>
          <w:sz w:val="24"/>
          <w:szCs w:val="24"/>
          <w:lang w:val="ru-RU"/>
        </w:rPr>
        <w:t>Работа с письменными и устными обращениями граждан</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both"/>
        <w:rPr>
          <w:b w:val="0"/>
          <w:sz w:val="24"/>
          <w:szCs w:val="24"/>
          <w:lang w:val="ru-RU"/>
        </w:rPr>
      </w:pPr>
      <w:r w:rsidRPr="006530D2">
        <w:rPr>
          <w:b w:val="0"/>
          <w:sz w:val="24"/>
          <w:szCs w:val="24"/>
          <w:lang w:val="ru-RU"/>
        </w:rPr>
        <w:t>5.1. Поступающие в Администрацию письменные обращения (заявления, жалобы, предложения) граждан передаются секретарю для регистрации.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proofErr w:type="gramStart"/>
      <w:r w:rsidRPr="006530D2">
        <w:rPr>
          <w:b w:val="0"/>
          <w:sz w:val="24"/>
          <w:szCs w:val="24"/>
          <w:lang w:val="ru-RU"/>
        </w:rPr>
        <w:t>Письменное обращение, содержащее вопросы, решение которых не входит в компетенцию данных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 ответ</w:t>
      </w:r>
      <w:proofErr w:type="gramEnd"/>
      <w:r w:rsidRPr="006530D2">
        <w:rPr>
          <w:b w:val="0"/>
          <w:sz w:val="24"/>
          <w:szCs w:val="24"/>
          <w:lang w:val="ru-RU"/>
        </w:rPr>
        <w:t xml:space="preserve">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5.2.В тот же день, после регистрации делопроизводитель передаёт обращение Главе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В случае не предоставления обращения на регистрацию секретарь не несёт ответственности за сохранность и нарушение сроков рассмотрения обращения.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5.3. Глава поселения назначает исполнителя, указывая его фамилию и инициалы в резолюции и, не позднее суток с момента получения, возвращает обращение секретарю.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5.4. Секретарь делает отметку об исполнителе в журнале регистрации и под роспись передаёт ему обращение.</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5.5. Запрещается направлять обращения на рассмотрение лицам, действия которых обжалуются.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5.6. Ответственность за своевременное и качественное рассмотрение обращений граждан за сохранность подлинников документов и возврат их секретарю возлагается на </w:t>
      </w:r>
      <w:proofErr w:type="gramStart"/>
      <w:r w:rsidRPr="006530D2">
        <w:rPr>
          <w:b w:val="0"/>
          <w:sz w:val="24"/>
          <w:szCs w:val="24"/>
          <w:lang w:val="ru-RU"/>
        </w:rPr>
        <w:t>должностных</w:t>
      </w:r>
      <w:proofErr w:type="gramEnd"/>
      <w:r w:rsidRPr="006530D2">
        <w:rPr>
          <w:b w:val="0"/>
          <w:sz w:val="24"/>
          <w:szCs w:val="24"/>
          <w:lang w:val="ru-RU"/>
        </w:rPr>
        <w:t xml:space="preserve"> на лиц, которым поручено рассмотрение обращения.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5.7. Если по обращению гражданина дано поручение нескольким должностным лицам, работа по его исполнению координируется исполнителем, указанным в резолюции первым.</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lastRenderedPageBreak/>
        <w:t>5.8. Письменное обращение, поступившее в Администрацию или должностному лицу в соответствии с их компетенцией, рассматривается в течение 30 дней со дня регистрации письменного обращения.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ind w:firstLine="720"/>
        <w:jc w:val="both"/>
        <w:rPr>
          <w:b w:val="0"/>
          <w:sz w:val="24"/>
          <w:szCs w:val="24"/>
          <w:lang w:val="ru-RU"/>
        </w:rPr>
      </w:pPr>
      <w:r w:rsidRPr="006530D2">
        <w:rPr>
          <w:b w:val="0"/>
          <w:sz w:val="24"/>
          <w:szCs w:val="24"/>
          <w:lang w:val="ru-RU"/>
        </w:rPr>
        <w:t xml:space="preserve">Глава поселения,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roofErr w:type="gramStart"/>
      <w:r w:rsidRPr="006530D2">
        <w:rPr>
          <w:b w:val="0"/>
          <w:sz w:val="24"/>
          <w:szCs w:val="24"/>
          <w:lang w:val="ru-RU"/>
        </w:rPr>
        <w:t>В исключительных случаях, а также в случае направления запроса,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w:t>
      </w:r>
      <w:proofErr w:type="gramEnd"/>
      <w:r w:rsidRPr="006530D2">
        <w:rPr>
          <w:b w:val="0"/>
          <w:sz w:val="24"/>
          <w:szCs w:val="24"/>
          <w:lang w:val="ru-RU"/>
        </w:rPr>
        <w:t xml:space="preserve"> для </w:t>
      </w:r>
      <w:proofErr w:type="gramStart"/>
      <w:r w:rsidRPr="006530D2">
        <w:rPr>
          <w:b w:val="0"/>
          <w:sz w:val="24"/>
          <w:szCs w:val="24"/>
          <w:lang w:val="ru-RU"/>
        </w:rPr>
        <w:t>которых</w:t>
      </w:r>
      <w:proofErr w:type="gramEnd"/>
      <w:r w:rsidRPr="006530D2">
        <w:rPr>
          <w:b w:val="0"/>
          <w:sz w:val="24"/>
          <w:szCs w:val="24"/>
          <w:lang w:val="ru-RU"/>
        </w:rPr>
        <w:t xml:space="preserve"> установлен особый порядок предоставления.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5.9. По результатам работы с обращениями граждан исполнитель оформляет письменный ответ заявителю и передаёт его Главе поселения для подписания. Секретарь осуществляет рассылку ответов заявителям или сообщает заявителю по телефону о готовности ответа.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В случае</w:t>
      </w:r>
      <w:proofErr w:type="gramStart"/>
      <w:r w:rsidRPr="006530D2">
        <w:rPr>
          <w:b w:val="0"/>
          <w:sz w:val="24"/>
          <w:szCs w:val="24"/>
          <w:lang w:val="ru-RU"/>
        </w:rPr>
        <w:t>,</w:t>
      </w:r>
      <w:proofErr w:type="gramEnd"/>
      <w:r w:rsidRPr="006530D2">
        <w:rPr>
          <w:b w:val="0"/>
          <w:sz w:val="24"/>
          <w:szCs w:val="24"/>
          <w:lang w:val="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6530D2">
        <w:rPr>
          <w:b w:val="0"/>
          <w:sz w:val="24"/>
          <w:szCs w:val="24"/>
          <w:lang w:val="ru-RU"/>
        </w:rPr>
        <w:t>условии</w:t>
      </w:r>
      <w:proofErr w:type="gramEnd"/>
      <w:r w:rsidRPr="006530D2">
        <w:rPr>
          <w:b w:val="0"/>
          <w:sz w:val="24"/>
          <w:szCs w:val="24"/>
          <w:lang w:val="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5.10. Отказ в удовлетворении обращения граждан доводится до их сведения с изложением мотивов и фактов, которые положены в основу решения об отказе, со ссылкой на статьи нормативно-правового акта и разъяснением порядка обжалования принятого решения.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5.11. Ответы на обращения граждан, поступившие из органов государственной власти, от депутатов, муниципалитета и повторные подписываются только Главой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center"/>
        <w:rPr>
          <w:b w:val="0"/>
          <w:sz w:val="24"/>
          <w:szCs w:val="24"/>
          <w:lang w:val="ru-RU"/>
        </w:rPr>
      </w:pPr>
    </w:p>
    <w:p w:rsidR="006530D2" w:rsidRPr="00ED5985" w:rsidRDefault="006530D2" w:rsidP="006530D2">
      <w:pPr>
        <w:pStyle w:val="ConsPlusTitle"/>
        <w:numPr>
          <w:ilvl w:val="0"/>
          <w:numId w:val="13"/>
        </w:numPr>
        <w:jc w:val="center"/>
        <w:rPr>
          <w:sz w:val="24"/>
          <w:szCs w:val="24"/>
        </w:rPr>
      </w:pPr>
      <w:proofErr w:type="spellStart"/>
      <w:r w:rsidRPr="00ED5985">
        <w:rPr>
          <w:sz w:val="24"/>
          <w:szCs w:val="24"/>
        </w:rPr>
        <w:t>Личный</w:t>
      </w:r>
      <w:proofErr w:type="spellEnd"/>
      <w:r w:rsidRPr="00ED5985">
        <w:rPr>
          <w:sz w:val="24"/>
          <w:szCs w:val="24"/>
        </w:rPr>
        <w:t xml:space="preserve"> </w:t>
      </w:r>
      <w:proofErr w:type="spellStart"/>
      <w:r w:rsidRPr="00ED5985">
        <w:rPr>
          <w:sz w:val="24"/>
          <w:szCs w:val="24"/>
        </w:rPr>
        <w:t>приём</w:t>
      </w:r>
      <w:proofErr w:type="spellEnd"/>
      <w:r w:rsidRPr="00ED5985">
        <w:rPr>
          <w:sz w:val="24"/>
          <w:szCs w:val="24"/>
        </w:rPr>
        <w:t xml:space="preserve"> </w:t>
      </w:r>
      <w:proofErr w:type="spellStart"/>
      <w:r w:rsidRPr="00ED5985">
        <w:rPr>
          <w:sz w:val="24"/>
          <w:szCs w:val="24"/>
        </w:rPr>
        <w:t>граждан</w:t>
      </w:r>
      <w:proofErr w:type="spellEnd"/>
      <w:r w:rsidRPr="00ED5985">
        <w:rPr>
          <w:sz w:val="24"/>
          <w:szCs w:val="24"/>
        </w:rPr>
        <w:t xml:space="preserve"> в </w:t>
      </w:r>
      <w:proofErr w:type="spellStart"/>
      <w:r w:rsidRPr="00ED5985">
        <w:rPr>
          <w:sz w:val="24"/>
          <w:szCs w:val="24"/>
        </w:rPr>
        <w:t>Администрации</w:t>
      </w:r>
      <w:proofErr w:type="spellEnd"/>
    </w:p>
    <w:p w:rsidR="006530D2" w:rsidRPr="00ED5985" w:rsidRDefault="006530D2" w:rsidP="006530D2">
      <w:pPr>
        <w:pStyle w:val="ConsPlusTitle"/>
        <w:jc w:val="both"/>
        <w:rPr>
          <w:b w:val="0"/>
          <w:sz w:val="24"/>
          <w:szCs w:val="24"/>
        </w:rPr>
      </w:pPr>
      <w:r w:rsidRPr="00ED5985">
        <w:rPr>
          <w:b w:val="0"/>
          <w:sz w:val="24"/>
          <w:szCs w:val="24"/>
        </w:rPr>
        <w:t xml:space="preserve"> </w:t>
      </w:r>
    </w:p>
    <w:p w:rsidR="006530D2" w:rsidRPr="00ED5985" w:rsidRDefault="006530D2" w:rsidP="006530D2">
      <w:pPr>
        <w:pStyle w:val="ConsPlusTitle"/>
        <w:jc w:val="both"/>
        <w:rPr>
          <w:b w:val="0"/>
          <w:sz w:val="24"/>
          <w:szCs w:val="24"/>
        </w:rPr>
      </w:pPr>
    </w:p>
    <w:p w:rsidR="006530D2" w:rsidRPr="006530D2" w:rsidRDefault="006530D2" w:rsidP="006530D2">
      <w:pPr>
        <w:pStyle w:val="ConsPlusTitle"/>
        <w:jc w:val="both"/>
        <w:rPr>
          <w:b w:val="0"/>
          <w:sz w:val="24"/>
          <w:szCs w:val="24"/>
          <w:lang w:val="ru-RU"/>
        </w:rPr>
      </w:pPr>
      <w:r w:rsidRPr="006530D2">
        <w:rPr>
          <w:b w:val="0"/>
          <w:sz w:val="24"/>
          <w:szCs w:val="24"/>
          <w:lang w:val="ru-RU"/>
        </w:rPr>
        <w:t>6.1. Личный приём граждан в Администрации проводится Главой поселения по понедельникам с 15.00 до 18.00 в порядке живой очереди.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При прибытии посетителя, записавшегося на прием к Главе поселения или к его заместителю, секретарем заполняется карточка личного приема (приложение А), регистрация которой производится в журнале личного приема граждан. В карточку приема и в журнал записываются основные данные о заявителе, краткое содержание поставленных им вопросов (проблем) и итоги рассмотрения либо оформляется резолюция с поручением соответствующему исполнителю.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Заполненные карточки секретарь передает Главе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6.2. Глава поселения в карточке личного приема указывает итоги рассмотрения, либо налагает резолюцию с поручением соответствующему исполнителю.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6.3. Карточки приема, возвращенные Главой поселения или его заместителем, направляются </w:t>
      </w:r>
      <w:r w:rsidRPr="006530D2">
        <w:rPr>
          <w:b w:val="0"/>
          <w:sz w:val="24"/>
          <w:szCs w:val="24"/>
          <w:lang w:val="ru-RU"/>
        </w:rPr>
        <w:lastRenderedPageBreak/>
        <w:t>секретарем в «Дело», если заявитель получил ответ прямо на приеме, либо под роспись исполнителю с соответствующей резолюцией после занесения данных с карточки в журнал личного приема граждан.</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6.4. Исполнитель в установленные Главой поселения сроки возвращает делопроизводителю карточку с заполненным разделом «результат рассмотрения», где в обязательном порядке указывает, каким образом дан ответ заявителю. Если ответ заявителю дан в письменном виде, исполнитель указывает исходящий номер письма. На карточке проставляется виза Главы поселения снятии поручения с контроля, либо о продлении срока для исполнения.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6.5. Если заявителю не дан исчерпывающий ответ во время личного приема на поставленные им вопросы, то ответы даются в сроки, установленные действующим законодательством и настоящим Регламентом для рассмотрения письменных обращений.</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6.6. Если заявитель принес на прием письменное заявление (обращение), ведущий прием руководитель делает отметку в карточке личного приема о наличии письменного обращения, а на заявлении налагает резолюцию для исполнителя и передает заявление вместе с карточкой секретарю.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Секретарь личную карточку направляет в «Дело», а заявление регистрирует в журнале. Далее эти заявления рассматриваются в порядке, установленном для письменных обращений граждан.</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Секретарь ежемесячно до 25 числа текущего месяца через Управляющего делами Администрации подает Главе поселения информацию по итогам рассмотрения вопросов, поставленных заявителями на личном приеме.</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6.7. Заместители Главы Администрации, специалисты Администрации поселения ведут приём граждан по графику, утвержденному распоряжением Главы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6. Информационное обеспечение деятельности администрации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6.1..Информационное обеспечение деятельности администрации сельского поселения предполагает доведение до сведения главы сельского поселения, его заместителя, сотрудников администрации, иных исполнительно-распорядительных подразделений администрации, муниципальных учреждений и предприятий информации, необходимой для решения задач управления, освещения и разъяснения политики администрации сельского поселения.</w:t>
      </w:r>
    </w:p>
    <w:p w:rsidR="006530D2" w:rsidRPr="006530D2" w:rsidRDefault="006530D2" w:rsidP="006530D2">
      <w:pPr>
        <w:pStyle w:val="ConsPlusTitle"/>
        <w:jc w:val="both"/>
        <w:rPr>
          <w:b w:val="0"/>
          <w:sz w:val="24"/>
          <w:szCs w:val="24"/>
          <w:lang w:val="ru-RU"/>
        </w:rPr>
      </w:pPr>
      <w:r w:rsidRPr="006530D2">
        <w:rPr>
          <w:b w:val="0"/>
          <w:sz w:val="24"/>
          <w:szCs w:val="24"/>
          <w:lang w:val="ru-RU"/>
        </w:rPr>
        <w:t>6.2 Правом доступа в электронно-справочную сеть банка данных администрации поселения  обладают  Глава поселения, муниципальные служащие в соответствии с их служебными обязанностями.</w:t>
      </w:r>
    </w:p>
    <w:p w:rsidR="006530D2" w:rsidRPr="006530D2" w:rsidRDefault="006530D2" w:rsidP="006530D2">
      <w:pPr>
        <w:pStyle w:val="ConsPlusTitle"/>
        <w:jc w:val="both"/>
        <w:rPr>
          <w:b w:val="0"/>
          <w:sz w:val="24"/>
          <w:szCs w:val="24"/>
          <w:lang w:val="ru-RU"/>
        </w:rPr>
      </w:pPr>
      <w:r w:rsidRPr="006530D2">
        <w:rPr>
          <w:b w:val="0"/>
          <w:sz w:val="24"/>
          <w:szCs w:val="24"/>
          <w:lang w:val="ru-RU"/>
        </w:rPr>
        <w:t>Подключение  абонентов к банкам данных осуществляется с соблюдением требований законодательства о защите информации.</w:t>
      </w:r>
    </w:p>
    <w:p w:rsidR="006530D2" w:rsidRPr="006530D2" w:rsidRDefault="006530D2" w:rsidP="006530D2">
      <w:pPr>
        <w:pStyle w:val="ConsPlusTitle"/>
        <w:jc w:val="both"/>
        <w:rPr>
          <w:b w:val="0"/>
          <w:sz w:val="24"/>
          <w:szCs w:val="24"/>
          <w:lang w:val="ru-RU"/>
        </w:rPr>
      </w:pPr>
      <w:r w:rsidRPr="006530D2">
        <w:rPr>
          <w:b w:val="0"/>
          <w:sz w:val="24"/>
          <w:szCs w:val="24"/>
          <w:lang w:val="ru-RU"/>
        </w:rPr>
        <w:t>6.3 Порядок ведения  электронного муниципального банка данных, создающегося в администрации сельского поселения, регламентируется положением, утвержденным главой поселения.</w:t>
      </w:r>
    </w:p>
    <w:p w:rsidR="006530D2" w:rsidRPr="006530D2" w:rsidRDefault="006530D2" w:rsidP="006530D2">
      <w:pPr>
        <w:pStyle w:val="ConsPlusTitle"/>
        <w:jc w:val="both"/>
        <w:rPr>
          <w:b w:val="0"/>
          <w:sz w:val="24"/>
          <w:szCs w:val="24"/>
          <w:lang w:val="ru-RU"/>
        </w:rPr>
      </w:pPr>
      <w:r w:rsidRPr="006530D2">
        <w:rPr>
          <w:b w:val="0"/>
          <w:sz w:val="24"/>
          <w:szCs w:val="24"/>
          <w:lang w:val="ru-RU"/>
        </w:rPr>
        <w:tab/>
        <w:t>Использование сети Интернет, электронной почты допускается только в служебных целях. Порядок их использования устанавливается Решением главы поселения.</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6.4 Электронный банк служебных документов администрации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предназначен для обеспечения надлежащего документооборота, а также выполнения контрольных, кодификационных и иных специальных функций специалистами администрации.</w:t>
      </w:r>
    </w:p>
    <w:p w:rsidR="006530D2" w:rsidRPr="006530D2" w:rsidRDefault="006530D2" w:rsidP="006530D2">
      <w:pPr>
        <w:pStyle w:val="ConsPlusTitle"/>
        <w:jc w:val="both"/>
        <w:rPr>
          <w:b w:val="0"/>
          <w:sz w:val="24"/>
          <w:szCs w:val="24"/>
          <w:lang w:val="ru-RU"/>
        </w:rPr>
      </w:pPr>
      <w:r w:rsidRPr="006530D2">
        <w:rPr>
          <w:b w:val="0"/>
          <w:sz w:val="24"/>
          <w:szCs w:val="24"/>
          <w:lang w:val="ru-RU"/>
        </w:rPr>
        <w:tab/>
        <w:t>Тексты документов вносятся в электронный банк методом их внесения с магнитного носителя.</w:t>
      </w:r>
    </w:p>
    <w:p w:rsidR="006530D2" w:rsidRPr="006530D2" w:rsidRDefault="006530D2" w:rsidP="006530D2">
      <w:pPr>
        <w:pStyle w:val="ConsPlusTitle"/>
        <w:jc w:val="both"/>
        <w:rPr>
          <w:b w:val="0"/>
          <w:sz w:val="24"/>
          <w:szCs w:val="24"/>
          <w:lang w:val="ru-RU"/>
        </w:rPr>
      </w:pPr>
      <w:r w:rsidRPr="006530D2">
        <w:rPr>
          <w:b w:val="0"/>
          <w:sz w:val="24"/>
          <w:szCs w:val="24"/>
          <w:lang w:val="ru-RU"/>
        </w:rPr>
        <w:tab/>
        <w:t xml:space="preserve"> Запрещается передача по электронной почте информации закрытого характера либо содержащей служебную тайну.</w:t>
      </w:r>
    </w:p>
    <w:p w:rsidR="006530D2" w:rsidRPr="006530D2" w:rsidRDefault="006530D2" w:rsidP="006530D2">
      <w:pPr>
        <w:pStyle w:val="ConsPlusTitle"/>
        <w:jc w:val="both"/>
        <w:rPr>
          <w:b w:val="0"/>
          <w:sz w:val="24"/>
          <w:szCs w:val="24"/>
          <w:lang w:val="ru-RU"/>
        </w:rPr>
      </w:pPr>
      <w:r w:rsidRPr="006530D2">
        <w:rPr>
          <w:b w:val="0"/>
          <w:sz w:val="24"/>
          <w:szCs w:val="24"/>
          <w:lang w:val="ru-RU"/>
        </w:rPr>
        <w:lastRenderedPageBreak/>
        <w:t xml:space="preserve">  </w:t>
      </w:r>
    </w:p>
    <w:p w:rsidR="006530D2" w:rsidRPr="006530D2" w:rsidRDefault="006530D2" w:rsidP="006530D2">
      <w:pPr>
        <w:pStyle w:val="ConsPlusTitle"/>
        <w:jc w:val="center"/>
        <w:rPr>
          <w:sz w:val="24"/>
          <w:szCs w:val="24"/>
          <w:lang w:val="ru-RU"/>
        </w:rPr>
      </w:pPr>
      <w:r w:rsidRPr="006530D2">
        <w:rPr>
          <w:sz w:val="24"/>
          <w:szCs w:val="24"/>
          <w:lang w:val="ru-RU"/>
        </w:rPr>
        <w:t>7. Порядок работы с документами в Администрации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rPr>
          <w:sz w:val="24"/>
          <w:szCs w:val="24"/>
          <w:lang w:val="ru-RU"/>
        </w:rPr>
      </w:pPr>
      <w:r w:rsidRPr="006530D2">
        <w:rPr>
          <w:sz w:val="24"/>
          <w:szCs w:val="24"/>
          <w:lang w:val="ru-RU"/>
        </w:rPr>
        <w:t>7.1. Регистрация документов</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7.1.1. Все документы, поступающие в Администрацию, регистрируются и передаются Главе поселения, а в его отсутствие</w:t>
      </w:r>
      <w:proofErr w:type="gramStart"/>
      <w:r w:rsidRPr="006530D2">
        <w:rPr>
          <w:b w:val="0"/>
          <w:sz w:val="24"/>
          <w:szCs w:val="24"/>
          <w:lang w:val="ru-RU"/>
        </w:rPr>
        <w:t xml:space="preserve"> П</w:t>
      </w:r>
      <w:proofErr w:type="gramEnd"/>
      <w:r w:rsidRPr="006530D2">
        <w:rPr>
          <w:b w:val="0"/>
          <w:sz w:val="24"/>
          <w:szCs w:val="24"/>
          <w:lang w:val="ru-RU"/>
        </w:rPr>
        <w:t>ервому заместителю Главы Администрации.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7.1.2. Не подлежат регистрации следующие документы:</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а) письма, присланные в копии для сведения;</w:t>
      </w:r>
    </w:p>
    <w:p w:rsidR="006530D2" w:rsidRPr="006530D2" w:rsidRDefault="006530D2" w:rsidP="006530D2">
      <w:pPr>
        <w:pStyle w:val="ConsPlusTitle"/>
        <w:jc w:val="both"/>
        <w:rPr>
          <w:b w:val="0"/>
          <w:sz w:val="24"/>
          <w:szCs w:val="24"/>
          <w:lang w:val="ru-RU"/>
        </w:rPr>
      </w:pPr>
      <w:proofErr w:type="gramStart"/>
      <w:r w:rsidRPr="006530D2">
        <w:rPr>
          <w:b w:val="0"/>
          <w:sz w:val="24"/>
          <w:szCs w:val="24"/>
          <w:lang w:val="ru-RU"/>
        </w:rPr>
        <w:t>б) сообщения о заседаниях, собраниях, встречах, переговорах; повестки дня; программы конференций, совещаний; учебные планы;</w:t>
      </w:r>
      <w:proofErr w:type="gramEnd"/>
    </w:p>
    <w:p w:rsidR="006530D2" w:rsidRPr="006530D2" w:rsidRDefault="006530D2" w:rsidP="006530D2">
      <w:pPr>
        <w:pStyle w:val="ConsPlusTitle"/>
        <w:jc w:val="both"/>
        <w:rPr>
          <w:b w:val="0"/>
          <w:sz w:val="24"/>
          <w:szCs w:val="24"/>
          <w:lang w:val="ru-RU"/>
        </w:rPr>
      </w:pPr>
      <w:r w:rsidRPr="006530D2">
        <w:rPr>
          <w:b w:val="0"/>
          <w:sz w:val="24"/>
          <w:szCs w:val="24"/>
          <w:lang w:val="ru-RU"/>
        </w:rPr>
        <w:t>в) поздравительные письма, приглашения, извещения;</w:t>
      </w:r>
    </w:p>
    <w:p w:rsidR="006530D2" w:rsidRPr="006530D2" w:rsidRDefault="006530D2" w:rsidP="006530D2">
      <w:pPr>
        <w:pStyle w:val="ConsPlusTitle"/>
        <w:jc w:val="both"/>
        <w:rPr>
          <w:b w:val="0"/>
          <w:sz w:val="24"/>
          <w:szCs w:val="24"/>
          <w:lang w:val="ru-RU"/>
        </w:rPr>
      </w:pPr>
      <w:proofErr w:type="gramStart"/>
      <w:r w:rsidRPr="006530D2">
        <w:rPr>
          <w:b w:val="0"/>
          <w:sz w:val="24"/>
          <w:szCs w:val="24"/>
          <w:lang w:val="ru-RU"/>
        </w:rPr>
        <w:t>г) рекламные письма, прайс-листы, каталоги, печатные издания, журналы, брошюры);</w:t>
      </w:r>
      <w:proofErr w:type="gramEnd"/>
    </w:p>
    <w:p w:rsidR="006530D2" w:rsidRPr="006530D2" w:rsidRDefault="006530D2" w:rsidP="006530D2">
      <w:pPr>
        <w:pStyle w:val="ConsPlusTitle"/>
        <w:jc w:val="both"/>
        <w:rPr>
          <w:b w:val="0"/>
          <w:sz w:val="24"/>
          <w:szCs w:val="24"/>
          <w:lang w:val="ru-RU"/>
        </w:rPr>
      </w:pPr>
      <w:proofErr w:type="spellStart"/>
      <w:r w:rsidRPr="006530D2">
        <w:rPr>
          <w:b w:val="0"/>
          <w:sz w:val="24"/>
          <w:szCs w:val="24"/>
          <w:lang w:val="ru-RU"/>
        </w:rPr>
        <w:t>д</w:t>
      </w:r>
      <w:proofErr w:type="spellEnd"/>
      <w:r w:rsidRPr="006530D2">
        <w:rPr>
          <w:b w:val="0"/>
          <w:sz w:val="24"/>
          <w:szCs w:val="24"/>
          <w:lang w:val="ru-RU"/>
        </w:rPr>
        <w:t>) сводки информации, присланные для сведения;</w:t>
      </w:r>
    </w:p>
    <w:p w:rsidR="006530D2" w:rsidRPr="006530D2" w:rsidRDefault="006530D2" w:rsidP="006530D2">
      <w:pPr>
        <w:pStyle w:val="ConsPlusTitle"/>
        <w:jc w:val="both"/>
        <w:rPr>
          <w:b w:val="0"/>
          <w:sz w:val="24"/>
          <w:szCs w:val="24"/>
          <w:lang w:val="ru-RU"/>
        </w:rPr>
      </w:pPr>
      <w:r w:rsidRPr="006530D2">
        <w:rPr>
          <w:b w:val="0"/>
          <w:sz w:val="24"/>
          <w:szCs w:val="24"/>
          <w:lang w:val="ru-RU"/>
        </w:rPr>
        <w:t>е) прейскуранты цен, их копии;</w:t>
      </w:r>
    </w:p>
    <w:p w:rsidR="006530D2" w:rsidRPr="006530D2" w:rsidRDefault="006530D2" w:rsidP="006530D2">
      <w:pPr>
        <w:pStyle w:val="ConsPlusTitle"/>
        <w:jc w:val="both"/>
        <w:rPr>
          <w:b w:val="0"/>
          <w:sz w:val="24"/>
          <w:szCs w:val="24"/>
          <w:lang w:val="ru-RU"/>
        </w:rPr>
      </w:pPr>
      <w:r w:rsidRPr="006530D2">
        <w:rPr>
          <w:b w:val="0"/>
          <w:sz w:val="24"/>
          <w:szCs w:val="24"/>
          <w:lang w:val="ru-RU"/>
        </w:rPr>
        <w:t>ж) нормы расхода материалов;</w:t>
      </w:r>
    </w:p>
    <w:p w:rsidR="006530D2" w:rsidRPr="006530D2" w:rsidRDefault="006530D2" w:rsidP="006530D2">
      <w:pPr>
        <w:pStyle w:val="ConsPlusTitle"/>
        <w:jc w:val="both"/>
        <w:rPr>
          <w:b w:val="0"/>
          <w:sz w:val="24"/>
          <w:szCs w:val="24"/>
          <w:lang w:val="ru-RU"/>
        </w:rPr>
      </w:pPr>
      <w:proofErr w:type="spellStart"/>
      <w:r w:rsidRPr="006530D2">
        <w:rPr>
          <w:b w:val="0"/>
          <w:sz w:val="24"/>
          <w:szCs w:val="24"/>
          <w:lang w:val="ru-RU"/>
        </w:rPr>
        <w:t>з</w:t>
      </w:r>
      <w:proofErr w:type="spellEnd"/>
      <w:r w:rsidRPr="006530D2">
        <w:rPr>
          <w:b w:val="0"/>
          <w:sz w:val="24"/>
          <w:szCs w:val="24"/>
          <w:lang w:val="ru-RU"/>
        </w:rPr>
        <w:t>) бухгалтерские документы;</w:t>
      </w:r>
    </w:p>
    <w:p w:rsidR="006530D2" w:rsidRPr="006530D2" w:rsidRDefault="006530D2" w:rsidP="006530D2">
      <w:pPr>
        <w:pStyle w:val="ConsPlusTitle"/>
        <w:jc w:val="both"/>
        <w:rPr>
          <w:b w:val="0"/>
          <w:sz w:val="24"/>
          <w:szCs w:val="24"/>
          <w:lang w:val="ru-RU"/>
        </w:rPr>
      </w:pPr>
      <w:r w:rsidRPr="006530D2">
        <w:rPr>
          <w:b w:val="0"/>
          <w:sz w:val="24"/>
          <w:szCs w:val="24"/>
          <w:lang w:val="ru-RU"/>
        </w:rPr>
        <w:t>и) месячные, квартальные, полугодовые отчёты;</w:t>
      </w:r>
    </w:p>
    <w:p w:rsidR="006530D2" w:rsidRPr="006530D2" w:rsidRDefault="006530D2" w:rsidP="006530D2">
      <w:pPr>
        <w:pStyle w:val="ConsPlusTitle"/>
        <w:jc w:val="both"/>
        <w:rPr>
          <w:b w:val="0"/>
          <w:sz w:val="24"/>
          <w:szCs w:val="24"/>
          <w:lang w:val="ru-RU"/>
        </w:rPr>
      </w:pPr>
      <w:r w:rsidRPr="006530D2">
        <w:rPr>
          <w:b w:val="0"/>
          <w:sz w:val="24"/>
          <w:szCs w:val="24"/>
          <w:lang w:val="ru-RU"/>
        </w:rPr>
        <w:t>к) статистические отчёты, бюллетени, сборники, присланные для сведения.</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Документы, перечисленные в пунктах </w:t>
      </w:r>
      <w:proofErr w:type="spellStart"/>
      <w:r w:rsidRPr="006530D2">
        <w:rPr>
          <w:b w:val="0"/>
          <w:sz w:val="24"/>
          <w:szCs w:val="24"/>
          <w:lang w:val="ru-RU"/>
        </w:rPr>
        <w:t>д</w:t>
      </w:r>
      <w:proofErr w:type="spellEnd"/>
      <w:r w:rsidRPr="006530D2">
        <w:rPr>
          <w:b w:val="0"/>
          <w:sz w:val="24"/>
          <w:szCs w:val="24"/>
          <w:lang w:val="ru-RU"/>
        </w:rPr>
        <w:t xml:space="preserve">, е, ж, </w:t>
      </w:r>
      <w:proofErr w:type="spellStart"/>
      <w:r w:rsidRPr="006530D2">
        <w:rPr>
          <w:b w:val="0"/>
          <w:sz w:val="24"/>
          <w:szCs w:val="24"/>
          <w:lang w:val="ru-RU"/>
        </w:rPr>
        <w:t>з</w:t>
      </w:r>
      <w:proofErr w:type="spellEnd"/>
      <w:r w:rsidRPr="006530D2">
        <w:rPr>
          <w:b w:val="0"/>
          <w:sz w:val="24"/>
          <w:szCs w:val="24"/>
          <w:lang w:val="ru-RU"/>
        </w:rPr>
        <w:t>, и, к, подлежат учёту у соответствующих специалистов или бухгалтерии.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7.1.3. Регистрация документов производится путём проставления на них регистрационного номера, с последующей записью необходимых сведений о документе в журналах или в специальной программе учета. В регистрационном номере указывается дата поступления документа и его порядковый номер.</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На документах и в журнале учёта проставляется фактическая дата их поступления в Администрацию.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7.1.4. </w:t>
      </w:r>
      <w:proofErr w:type="spellStart"/>
      <w:r w:rsidRPr="006530D2">
        <w:rPr>
          <w:b w:val="0"/>
          <w:sz w:val="24"/>
          <w:szCs w:val="24"/>
          <w:lang w:val="ru-RU"/>
        </w:rPr>
        <w:t>Факсограммы</w:t>
      </w:r>
      <w:proofErr w:type="spellEnd"/>
      <w:r w:rsidRPr="006530D2">
        <w:rPr>
          <w:b w:val="0"/>
          <w:sz w:val="24"/>
          <w:szCs w:val="24"/>
          <w:lang w:val="ru-RU"/>
        </w:rPr>
        <w:t xml:space="preserve">, поступившие по каналам факсимильной связи, учитываются в журнале регистрации </w:t>
      </w:r>
      <w:proofErr w:type="spellStart"/>
      <w:r w:rsidRPr="006530D2">
        <w:rPr>
          <w:b w:val="0"/>
          <w:sz w:val="24"/>
          <w:szCs w:val="24"/>
          <w:lang w:val="ru-RU"/>
        </w:rPr>
        <w:t>факсограмм</w:t>
      </w:r>
      <w:proofErr w:type="spellEnd"/>
      <w:r w:rsidRPr="006530D2">
        <w:rPr>
          <w:b w:val="0"/>
          <w:sz w:val="24"/>
          <w:szCs w:val="24"/>
          <w:lang w:val="ru-RU"/>
        </w:rPr>
        <w:t xml:space="preserve"> с проставлением регистрационного номера, даты и время получения, корреспондента, краткого содержания и адресата.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На </w:t>
      </w:r>
      <w:proofErr w:type="spellStart"/>
      <w:r w:rsidRPr="006530D2">
        <w:rPr>
          <w:b w:val="0"/>
          <w:sz w:val="24"/>
          <w:szCs w:val="24"/>
          <w:lang w:val="ru-RU"/>
        </w:rPr>
        <w:t>факсограмме</w:t>
      </w:r>
      <w:proofErr w:type="spellEnd"/>
      <w:r w:rsidRPr="006530D2">
        <w:rPr>
          <w:b w:val="0"/>
          <w:sz w:val="24"/>
          <w:szCs w:val="24"/>
          <w:lang w:val="ru-RU"/>
        </w:rPr>
        <w:t xml:space="preserve"> проставляется номер, дата и время получения. </w:t>
      </w:r>
      <w:proofErr w:type="spellStart"/>
      <w:r w:rsidRPr="006530D2">
        <w:rPr>
          <w:b w:val="0"/>
          <w:sz w:val="24"/>
          <w:szCs w:val="24"/>
          <w:lang w:val="ru-RU"/>
        </w:rPr>
        <w:t>Факсограммы</w:t>
      </w:r>
      <w:proofErr w:type="spellEnd"/>
      <w:r w:rsidRPr="006530D2">
        <w:rPr>
          <w:b w:val="0"/>
          <w:sz w:val="24"/>
          <w:szCs w:val="24"/>
          <w:lang w:val="ru-RU"/>
        </w:rPr>
        <w:t xml:space="preserve"> передаются адресату в день поступления в порядке, установленном для других поступающих документов.</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7.1.5. Служебная информация, передаваемая по каналам факсимильной связи, считается официальной только при последующем получении подлинника документа.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8. Порядок прохождения документов</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8.1. Секретарь регистрирует документы и в тот же день передаёт их на рассмотрение Главе  поселения, а в его отсутствие Заместителю Главы Администрации.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Передача документов на рассмотрение Главе поселения осуществляется в день их поступления, если документы поступили не позднее 16-00 часов.</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8.2.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8.3. Результаты рассмотрения документов Главой поселения  оформляются в виде резолюции </w:t>
      </w:r>
      <w:r w:rsidRPr="006530D2">
        <w:rPr>
          <w:b w:val="0"/>
          <w:sz w:val="24"/>
          <w:szCs w:val="24"/>
          <w:lang w:val="ru-RU"/>
        </w:rPr>
        <w:lastRenderedPageBreak/>
        <w:t>на прикреплённом уголке Главы поселения. В резолюции указывается исполнитель (исполнители), содержание поручения, срок исполнения, ставится подпись и дата, а при необходимости – указание «</w:t>
      </w:r>
      <w:proofErr w:type="gramStart"/>
      <w:r w:rsidRPr="006530D2">
        <w:rPr>
          <w:b w:val="0"/>
          <w:sz w:val="24"/>
          <w:szCs w:val="24"/>
          <w:lang w:val="ru-RU"/>
        </w:rPr>
        <w:t>Контроль» за</w:t>
      </w:r>
      <w:proofErr w:type="gramEnd"/>
      <w:r w:rsidRPr="006530D2">
        <w:rPr>
          <w:b w:val="0"/>
          <w:sz w:val="24"/>
          <w:szCs w:val="24"/>
          <w:lang w:val="ru-RU"/>
        </w:rPr>
        <w:t xml:space="preserve"> исполнением документа в виде буквы «К».</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Если в документе указан конкретный срок исполнения, то документ должен быть исполнен в срок.</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При наличии в резолюции нескольких исполнителей первым указывается ответственный исполнитель, обобщающий информацию.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Документы копируются исполнителю в 1 экземпляре.</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7.2.4. Завизированные документы передаются секретарю, который вносит информацию об исполнителях в журнал (в программу) регистрации.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7.2.5. Передача документов исполнителям осуществляется секретарем в день визирования под роспись в журнале регистрации.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7.2.6. Возврат их и снятие с контроля после рассмотрения исполнителем, осуществляет Глава поселения и (или)   Управляющий делами, который проверяет качество и своевременность исполнения, затем возвращает исполнителю для доработки или передает его секретарю на регистрацию.</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center"/>
        <w:rPr>
          <w:sz w:val="24"/>
          <w:szCs w:val="24"/>
          <w:lang w:val="ru-RU"/>
        </w:rPr>
      </w:pPr>
      <w:r w:rsidRPr="006530D2">
        <w:rPr>
          <w:sz w:val="24"/>
          <w:szCs w:val="24"/>
          <w:lang w:val="ru-RU"/>
        </w:rPr>
        <w:t>7.3. Работа исполнителей с документами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7.3.1. Исполнитель должен чётко определить, с какой целью ему направлен документ: для сведения (ознакомления), для руководства или для организации исполнения.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В случае, когда документ направлен для сведения (ознакомления), исполнитель изучает его, делает для себя необходимые выписки (пометки), ставит свою роспись на документе и не позднее, чем через сутки возвращает его секретарю.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После ознакомления всех заинтересованных лиц такой документ направляется в «Дело» Управляющим делами.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Ознакомившись с документом «Для руководства», исполнитель ставит свою роспись на документе, в случае необходимости с документа делается ксерокопия и исполнителем на документе проставляется надпись «экземпляр получен» и роспись.</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Получив документ «Для исполнения», исполнитель определяет меры (мероприятия) по организации его исполнения. Исполнитель несёт персональную ответственность за достоверность информации, исполнение документа в установленные сроки, оформление документов в соответствии с установленными требованиями.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7.3.2. Лицу, указанному в поручении первым, соисполнители обязаны в установленные им сроки представить необходимые материалы. Соисполнители в равной мере несут ответственность за своевременное и полное исполнение документа (поручения).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7.3.3. Проекты документов (ответы, письма, информация, проекты постановлений, распоряжений и др.), подготовленные во исполнение поручений передаются на подпись Главе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7.3.4. </w:t>
      </w:r>
      <w:proofErr w:type="gramStart"/>
      <w:r w:rsidRPr="006530D2">
        <w:rPr>
          <w:b w:val="0"/>
          <w:sz w:val="24"/>
          <w:szCs w:val="24"/>
          <w:lang w:val="ru-RU"/>
        </w:rPr>
        <w:t>Подписанные (утверждённые) Главой поселения  материалы (письма, справки, постановления, распоряжения), направляются секретарю на регистрацию и отправку (рассылку), а исполненный документ (поручение) – «в Дело» с приложенными к нему материалами по исполнению.</w:t>
      </w:r>
      <w:proofErr w:type="gramEnd"/>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7.3.5. В органы государственной власти и управления, органы  местного самоуправления управления, депутатам документы направляются только за подписью Главой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center"/>
        <w:rPr>
          <w:sz w:val="24"/>
          <w:szCs w:val="24"/>
          <w:lang w:val="ru-RU"/>
        </w:rPr>
      </w:pPr>
      <w:r w:rsidRPr="006530D2">
        <w:rPr>
          <w:sz w:val="24"/>
          <w:szCs w:val="24"/>
          <w:lang w:val="ru-RU"/>
        </w:rPr>
        <w:t>7.4. Оформление и регистрация отправляемых документов</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7.4.1. Документы, отправляемые от имени Администрации, сдаются на регистрацию секретарю. Один подлинный экземпляр вместе с исполненным документом (поручением) подшивается «в Дело», остальные подлинные экземпляры направляются адресатам.</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7.4.2. Заказные письма и телеграммы от имени Администрации сдаются на отправку  секретарю в 2-х экземплярах. Второй экземпляр остаётся «в Деле».</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7.4.3. Секретарь при приёме документов от исполнителей на отправку проверяет правильность их оформления и наличие приложений.</w:t>
      </w:r>
    </w:p>
    <w:p w:rsidR="006530D2" w:rsidRPr="006530D2" w:rsidRDefault="006530D2" w:rsidP="006530D2">
      <w:pPr>
        <w:pStyle w:val="ConsPlusTitle"/>
        <w:jc w:val="both"/>
        <w:rPr>
          <w:b w:val="0"/>
          <w:sz w:val="24"/>
          <w:szCs w:val="24"/>
          <w:lang w:val="ru-RU"/>
        </w:rPr>
      </w:pPr>
      <w:r w:rsidRPr="006530D2">
        <w:rPr>
          <w:b w:val="0"/>
          <w:sz w:val="24"/>
          <w:szCs w:val="24"/>
          <w:lang w:val="ru-RU"/>
        </w:rPr>
        <w:t>Неправильно оформленные документы возвращаются исполнителю на доработку.</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7.4.4. Отправляемые документы регистрируются в журнале регистрации отправляемых документов.</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8. Организация контроля исполнения документов и поручений</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8.1. Контролю подлежат документы:</w:t>
      </w:r>
    </w:p>
    <w:p w:rsidR="006530D2" w:rsidRPr="006530D2" w:rsidRDefault="006530D2" w:rsidP="006530D2">
      <w:pPr>
        <w:pStyle w:val="ConsPlusTitle"/>
        <w:jc w:val="both"/>
        <w:rPr>
          <w:b w:val="0"/>
          <w:sz w:val="24"/>
          <w:szCs w:val="24"/>
          <w:lang w:val="ru-RU"/>
        </w:rPr>
      </w:pPr>
      <w:r w:rsidRPr="006530D2">
        <w:rPr>
          <w:b w:val="0"/>
          <w:sz w:val="24"/>
          <w:szCs w:val="24"/>
          <w:lang w:val="ru-RU"/>
        </w:rPr>
        <w:t>- поступившие в Администрацию из Администрации Томского  района, органов государственной власти и управления;</w:t>
      </w:r>
    </w:p>
    <w:p w:rsidR="006530D2" w:rsidRPr="006530D2" w:rsidRDefault="006530D2" w:rsidP="006530D2">
      <w:pPr>
        <w:pStyle w:val="ConsPlusTitle"/>
        <w:jc w:val="both"/>
        <w:rPr>
          <w:b w:val="0"/>
          <w:sz w:val="24"/>
          <w:szCs w:val="24"/>
          <w:lang w:val="ru-RU"/>
        </w:rPr>
      </w:pPr>
      <w:r w:rsidRPr="006530D2">
        <w:rPr>
          <w:b w:val="0"/>
          <w:sz w:val="24"/>
          <w:szCs w:val="24"/>
          <w:lang w:val="ru-RU"/>
        </w:rPr>
        <w:t>-    письменные поручения Главы поселения</w:t>
      </w:r>
    </w:p>
    <w:p w:rsidR="006530D2" w:rsidRPr="006530D2" w:rsidRDefault="006530D2" w:rsidP="006530D2">
      <w:pPr>
        <w:pStyle w:val="ConsPlusTitle"/>
        <w:jc w:val="both"/>
        <w:rPr>
          <w:b w:val="0"/>
          <w:sz w:val="24"/>
          <w:szCs w:val="24"/>
          <w:lang w:val="ru-RU"/>
        </w:rPr>
      </w:pPr>
      <w:r w:rsidRPr="006530D2">
        <w:rPr>
          <w:b w:val="0"/>
          <w:sz w:val="24"/>
          <w:szCs w:val="24"/>
          <w:lang w:val="ru-RU"/>
        </w:rPr>
        <w:t>-    распоряжения   Главы поселения, в резолютивной части которых установлены конкретные сроки исполнения и контроль над их исполнением;</w:t>
      </w:r>
    </w:p>
    <w:p w:rsidR="006530D2" w:rsidRPr="006530D2" w:rsidRDefault="006530D2" w:rsidP="006530D2">
      <w:pPr>
        <w:pStyle w:val="ConsPlusTitle"/>
        <w:jc w:val="both"/>
        <w:rPr>
          <w:b w:val="0"/>
          <w:sz w:val="24"/>
          <w:szCs w:val="24"/>
          <w:lang w:val="ru-RU"/>
        </w:rPr>
      </w:pPr>
      <w:r w:rsidRPr="006530D2">
        <w:rPr>
          <w:b w:val="0"/>
          <w:sz w:val="24"/>
          <w:szCs w:val="24"/>
          <w:lang w:val="ru-RU"/>
        </w:rPr>
        <w:t>-    обращения граждан, письма депутатов;</w:t>
      </w:r>
    </w:p>
    <w:p w:rsidR="006530D2" w:rsidRPr="006530D2" w:rsidRDefault="006530D2" w:rsidP="006530D2">
      <w:pPr>
        <w:pStyle w:val="ConsPlusTitle"/>
        <w:jc w:val="both"/>
        <w:rPr>
          <w:b w:val="0"/>
          <w:sz w:val="24"/>
          <w:szCs w:val="24"/>
          <w:lang w:val="ru-RU"/>
        </w:rPr>
      </w:pPr>
      <w:r w:rsidRPr="006530D2">
        <w:rPr>
          <w:b w:val="0"/>
          <w:sz w:val="24"/>
          <w:szCs w:val="24"/>
          <w:lang w:val="ru-RU"/>
        </w:rPr>
        <w:t>-    иные документы, поставленные на контроль резолюцией Главой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8.2. Документы, поступившие из Администрации Томского  района, органов  государственной власти и управления с визой «Для ознакомления», «Для сведения», «Для руководства», снимаются с контроля Главой поселения  в день получения их копии и возврата «в Дело».</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Остальные документы данной категории, подписанные Главой поселения, снимаются с контроля Главой поселения при регистрации: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а) распоряжений  по исполнению документа. При этом к распоряжению должен быть приложен исполненный документ с визой исполнителя;</w:t>
      </w:r>
    </w:p>
    <w:p w:rsidR="006530D2" w:rsidRPr="006530D2" w:rsidRDefault="006530D2" w:rsidP="006530D2">
      <w:pPr>
        <w:pStyle w:val="ConsPlusTitle"/>
        <w:jc w:val="both"/>
        <w:rPr>
          <w:b w:val="0"/>
          <w:sz w:val="24"/>
          <w:szCs w:val="24"/>
          <w:lang w:val="ru-RU"/>
        </w:rPr>
      </w:pPr>
      <w:r w:rsidRPr="006530D2">
        <w:rPr>
          <w:b w:val="0"/>
          <w:sz w:val="24"/>
          <w:szCs w:val="24"/>
          <w:lang w:val="ru-RU"/>
        </w:rPr>
        <w:t>б) письменной информации по исполнению, сопроводительного письма с приложенными к нему материалами по исполнению.</w:t>
      </w:r>
    </w:p>
    <w:p w:rsidR="006530D2" w:rsidRPr="006530D2" w:rsidRDefault="006530D2" w:rsidP="006530D2">
      <w:pPr>
        <w:pStyle w:val="ConsPlusTitle"/>
        <w:ind w:firstLine="720"/>
        <w:jc w:val="both"/>
        <w:rPr>
          <w:b w:val="0"/>
          <w:sz w:val="24"/>
          <w:szCs w:val="24"/>
          <w:lang w:val="ru-RU"/>
        </w:rPr>
      </w:pPr>
      <w:r w:rsidRPr="006530D2">
        <w:rPr>
          <w:b w:val="0"/>
          <w:sz w:val="24"/>
          <w:szCs w:val="24"/>
          <w:lang w:val="ru-RU"/>
        </w:rPr>
        <w:t>При этом последний экземпляр информационного или сопроводительного  должен быть завизирован исполнителем письма.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8.3. Письменные поручения, распоряжения  Главы поселения снимаются с контроля после предоставления исполнителем Главе поселения  письменной информации по исполнению данного поручения.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8.4. Иные документы снимаются с контроля после предоставления исполнителем Главе поселения  письменной информации по  исполнению.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9. Сроки исполнения документов</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lastRenderedPageBreak/>
        <w:t>9.1. Сроки исполнения документов, поступивших из Администрации Томского района и органов государственной власти и управления, определяются данными документами и не могут быть продлены Главой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9.2. Указанное на документе «Срочно» предусматривает 3-дневный, «Оперативно» - не более чем 10-дневный срок исполнения поручения, считая с момента его подписания.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Сроки исполнения срочных и оперативных документов не продлеваются.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9.3.Если в документе, поручении срок исполнения не указан, такой документ подлежит исполнению в течение одного месяца, считая </w:t>
      </w:r>
      <w:proofErr w:type="gramStart"/>
      <w:r w:rsidRPr="006530D2">
        <w:rPr>
          <w:b w:val="0"/>
          <w:sz w:val="24"/>
          <w:szCs w:val="24"/>
          <w:lang w:val="ru-RU"/>
        </w:rPr>
        <w:t>с даты подписания</w:t>
      </w:r>
      <w:proofErr w:type="gramEnd"/>
      <w:r w:rsidRPr="006530D2">
        <w:rPr>
          <w:b w:val="0"/>
          <w:sz w:val="24"/>
          <w:szCs w:val="24"/>
          <w:lang w:val="ru-RU"/>
        </w:rPr>
        <w:t xml:space="preserve"> документа.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Если последний день срока исполнения является нерабочим, документ подлежит исполнению в предшествующий ему рабочий день.</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center"/>
        <w:rPr>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10.Порядок подготовки постановлений и распоряжений и внесения их на рассмотрение Главе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10.1. По вопросам местного значения и вопросам, связанным с осуществлением государственных полномочий, переданных  Администрации федеральными законами и законами Томской области Глава поселения издает постановления.</w:t>
      </w:r>
    </w:p>
    <w:p w:rsidR="006530D2" w:rsidRPr="006530D2" w:rsidRDefault="006530D2" w:rsidP="006530D2">
      <w:pPr>
        <w:pStyle w:val="ConsPlusTitle"/>
        <w:jc w:val="both"/>
        <w:rPr>
          <w:b w:val="0"/>
          <w:sz w:val="24"/>
          <w:szCs w:val="24"/>
          <w:lang w:val="ru-RU"/>
        </w:rPr>
      </w:pPr>
      <w:r w:rsidRPr="006530D2">
        <w:rPr>
          <w:b w:val="0"/>
          <w:sz w:val="24"/>
          <w:szCs w:val="24"/>
          <w:lang w:val="ru-RU"/>
        </w:rPr>
        <w:t>Акты по оперативным, текущим  вопросам организации деятельности администрации, личному составу издаются в форме распоряжений Главы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10.2.  Проекты постановлений и распоряжений Главы поселения, (далее Акты) готовятся: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  Управляющим делами  –  по поручению Главы поселения;</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 должностными лицами в порядке исполнения поступившего в Администрацию документа, либо заявления гражданина;</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  должностными лицами по их инициативе в порядке исполнения ими своих должностных обязанностей;</w:t>
      </w:r>
    </w:p>
    <w:p w:rsidR="006530D2" w:rsidRPr="006530D2" w:rsidRDefault="006530D2" w:rsidP="006530D2">
      <w:pPr>
        <w:pStyle w:val="ConsPlusTitle"/>
        <w:jc w:val="both"/>
        <w:rPr>
          <w:b w:val="0"/>
          <w:sz w:val="24"/>
          <w:szCs w:val="24"/>
          <w:lang w:val="ru-RU"/>
        </w:rPr>
      </w:pPr>
      <w:r w:rsidRPr="006530D2">
        <w:rPr>
          <w:b w:val="0"/>
          <w:sz w:val="24"/>
          <w:szCs w:val="24"/>
          <w:lang w:val="ru-RU"/>
        </w:rPr>
        <w:t>-  Главным бухгалтером, Ведущим специалистом по финансово-экономическим вопросам  – в порядке исполнения им своих должностных обязанностей.</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10.3. Внизу на последнем листе Акта печатается фамилия, имя, отчество и телефон исполнителя документа.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Согласование Акта с заинтересованными лицами производится исполнителем документа. На оборотной стороне последнего листа Акта указывается фамилия, инициалы, должность лица, согласующего Акт, его подпись и дата согласования.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Срок согласования Акта одним должностным лицом не должен превышать 3-х дней.</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В случае отказ должностного лица от согласования проекта, в графе согласования указываются слова «Особое мнение», ставится дата и подпись, а само особое мнение прилагается к Акту в письменном виде.</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10.4. Проекты  Актов Главы поселения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10.5. Подготовленный проект Акта в обязательном порядке передаются на рассмотрение Управляющему делами.</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Проекты признаются неподготовленными и возвращаются исполнителю на доработку в случае низкого качества проекта (с отступлениями от стандартов </w:t>
      </w:r>
      <w:proofErr w:type="spellStart"/>
      <w:r w:rsidRPr="006530D2">
        <w:rPr>
          <w:b w:val="0"/>
          <w:sz w:val="24"/>
          <w:szCs w:val="24"/>
          <w:lang w:val="ru-RU"/>
        </w:rPr>
        <w:t>ГОСТа</w:t>
      </w:r>
      <w:proofErr w:type="spellEnd"/>
      <w:r w:rsidRPr="006530D2">
        <w:rPr>
          <w:b w:val="0"/>
          <w:sz w:val="24"/>
          <w:szCs w:val="24"/>
          <w:lang w:val="ru-RU"/>
        </w:rPr>
        <w:t xml:space="preserve">, с </w:t>
      </w:r>
      <w:r w:rsidRPr="006530D2">
        <w:rPr>
          <w:b w:val="0"/>
          <w:sz w:val="24"/>
          <w:szCs w:val="24"/>
          <w:lang w:val="ru-RU"/>
        </w:rPr>
        <w:lastRenderedPageBreak/>
        <w:t>орфографическими и стилистическими ошибками), несоответствия действующему законодательству.</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10.6. При подписании или утверждении Акта Глава поселения собственноручно проставляет дату подписания (утверждения).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10.7. При регистрации Акта секретарь проставляет регистрационный номер и направляет экземпляр:</w:t>
      </w:r>
    </w:p>
    <w:p w:rsidR="006530D2" w:rsidRPr="006530D2" w:rsidRDefault="006530D2" w:rsidP="006530D2">
      <w:pPr>
        <w:pStyle w:val="ConsPlusTitle"/>
        <w:jc w:val="both"/>
        <w:rPr>
          <w:b w:val="0"/>
          <w:sz w:val="24"/>
          <w:szCs w:val="24"/>
          <w:lang w:val="ru-RU"/>
        </w:rPr>
      </w:pPr>
      <w:r w:rsidRPr="006530D2">
        <w:rPr>
          <w:b w:val="0"/>
          <w:sz w:val="24"/>
          <w:szCs w:val="24"/>
          <w:lang w:val="ru-RU"/>
        </w:rPr>
        <w:t>-         в «Дело» Администрации,</w:t>
      </w:r>
    </w:p>
    <w:p w:rsidR="006530D2" w:rsidRPr="006530D2" w:rsidRDefault="006530D2" w:rsidP="006530D2">
      <w:pPr>
        <w:pStyle w:val="ConsPlusTitle"/>
        <w:jc w:val="both"/>
        <w:rPr>
          <w:b w:val="0"/>
          <w:sz w:val="24"/>
          <w:szCs w:val="24"/>
          <w:lang w:val="ru-RU"/>
        </w:rPr>
      </w:pPr>
      <w:r w:rsidRPr="006530D2">
        <w:rPr>
          <w:b w:val="0"/>
          <w:sz w:val="24"/>
          <w:szCs w:val="24"/>
          <w:lang w:val="ru-RU"/>
        </w:rPr>
        <w:t>-         на рассылку.</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11.Техническое обеспечение работы с документами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11.1. Копировально-множительные работы в Администрации осуществляются секретарем только в отношении подлежащих рассылке документов, подписанных Главой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Иные документы копируются по разрешению Управляющего делами.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11.2. Документы и материалы (как правило - подлинники) передаются для размножения </w:t>
      </w:r>
      <w:proofErr w:type="gramStart"/>
      <w:r w:rsidRPr="006530D2">
        <w:rPr>
          <w:b w:val="0"/>
          <w:sz w:val="24"/>
          <w:szCs w:val="24"/>
          <w:lang w:val="ru-RU"/>
        </w:rPr>
        <w:t>несброшюрованными</w:t>
      </w:r>
      <w:proofErr w:type="gramEnd"/>
      <w:r w:rsidRPr="006530D2">
        <w:rPr>
          <w:b w:val="0"/>
          <w:sz w:val="24"/>
          <w:szCs w:val="24"/>
          <w:lang w:val="ru-RU"/>
        </w:rPr>
        <w:t>, качественно и четко напечатанными. Материалы с помарками (кроме обращений граждан и других поступивших документов) для копирования не принимаются.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11.3. Передаваемые в печать рукописи должны быть исполнены разборчиво, на одной стороне листа, с соблюдением правил орфографии и пунктуации. Небрежно и неразборчиво написанные черновики, рукописи, исправленные карандашом, в печать не принимаются. Срочные материалы печатаются вне очереди. Порядок выполнения  срочных работ определяется Управляющим делами.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11.4. Документы и материалы, касающиеся деятельности  бухгалтерии печатаются и размножаются бухгалтерией самостоятельно.</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12. Порядок использования программно-технического обеспечения информационных систем и общих баз данных</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12.1. Специалисты – пользователи информационных систем, баз данных общего назначения, локальной вычислительной сети, при работе с ними обязаны неукоснительно соблюдать инструкции, технологию, режим доступа; несут персональную ответственность за соблюдение правил эксплуатации, сохранность информационной системы, компьютерного оборудования, сре</w:t>
      </w:r>
      <w:proofErr w:type="gramStart"/>
      <w:r w:rsidRPr="006530D2">
        <w:rPr>
          <w:b w:val="0"/>
          <w:sz w:val="24"/>
          <w:szCs w:val="24"/>
          <w:lang w:val="ru-RU"/>
        </w:rPr>
        <w:t>дств  св</w:t>
      </w:r>
      <w:proofErr w:type="gramEnd"/>
      <w:r w:rsidRPr="006530D2">
        <w:rPr>
          <w:b w:val="0"/>
          <w:sz w:val="24"/>
          <w:szCs w:val="24"/>
          <w:lang w:val="ru-RU"/>
        </w:rPr>
        <w:t>язи, находящихся на рабочем месте.</w:t>
      </w:r>
    </w:p>
    <w:p w:rsidR="006530D2" w:rsidRPr="006530D2" w:rsidRDefault="006530D2" w:rsidP="006530D2">
      <w:pPr>
        <w:pStyle w:val="ConsPlusTitle"/>
        <w:jc w:val="both"/>
        <w:rPr>
          <w:b w:val="0"/>
          <w:sz w:val="24"/>
          <w:szCs w:val="24"/>
          <w:lang w:val="ru-RU"/>
        </w:rPr>
      </w:pPr>
      <w:r w:rsidRPr="006530D2">
        <w:rPr>
          <w:b w:val="0"/>
          <w:sz w:val="24"/>
          <w:szCs w:val="24"/>
          <w:lang w:val="ru-RU"/>
        </w:rPr>
        <w:t>12.2. Работа на компьютерах других специалистов допускается только с разрешения ответственных за компьютер лиц.</w:t>
      </w:r>
    </w:p>
    <w:p w:rsidR="006530D2" w:rsidRPr="006530D2" w:rsidRDefault="006530D2" w:rsidP="006530D2">
      <w:pPr>
        <w:pStyle w:val="ConsPlusTitle"/>
        <w:jc w:val="both"/>
        <w:rPr>
          <w:b w:val="0"/>
          <w:sz w:val="24"/>
          <w:szCs w:val="24"/>
          <w:lang w:val="ru-RU"/>
        </w:rPr>
      </w:pPr>
      <w:r w:rsidRPr="006530D2">
        <w:rPr>
          <w:b w:val="0"/>
          <w:sz w:val="24"/>
          <w:szCs w:val="24"/>
          <w:lang w:val="ru-RU"/>
        </w:rPr>
        <w:t>12.3. В случае отпуска или отсутствия специалиста по болезни, ответственность за использование персонального компьютера несёт лицо, на которое возложено исполнение должностных обязанностей отсутствующего.</w:t>
      </w:r>
    </w:p>
    <w:p w:rsidR="006530D2" w:rsidRPr="006530D2" w:rsidRDefault="006530D2" w:rsidP="006530D2">
      <w:pPr>
        <w:pStyle w:val="ConsPlusTitle"/>
        <w:jc w:val="both"/>
        <w:rPr>
          <w:b w:val="0"/>
          <w:sz w:val="24"/>
          <w:szCs w:val="24"/>
          <w:lang w:val="ru-RU"/>
        </w:rPr>
      </w:pPr>
      <w:r w:rsidRPr="006530D2">
        <w:rPr>
          <w:b w:val="0"/>
          <w:sz w:val="24"/>
          <w:szCs w:val="24"/>
          <w:lang w:val="ru-RU"/>
        </w:rPr>
        <w:t>12.4. В случае увольнения или перевода работников, Управляющий делами обязан обеспечить приёмку-передачу компьютерной техники и информационной системы по акту.</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center"/>
        <w:rPr>
          <w:sz w:val="24"/>
          <w:szCs w:val="24"/>
          <w:lang w:val="ru-RU"/>
        </w:rPr>
      </w:pPr>
      <w:r w:rsidRPr="006530D2">
        <w:rPr>
          <w:sz w:val="24"/>
          <w:szCs w:val="24"/>
          <w:lang w:val="ru-RU"/>
        </w:rPr>
        <w:t>13. Порядок подготовки и заключения договоров и соглашений</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13.1. Договоры и соглашения от имени и для удовлетворения нужд Администрации </w:t>
      </w: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заключает Глава поселения.</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13.2. Договор должен соответствовать обязательным для сторон правилам, установленным нормативными правовыми актами, действующими на момент подписания договора.</w:t>
      </w:r>
    </w:p>
    <w:p w:rsidR="006530D2" w:rsidRPr="006530D2" w:rsidRDefault="006530D2" w:rsidP="006530D2">
      <w:pPr>
        <w:pStyle w:val="ConsPlusTitle"/>
        <w:jc w:val="center"/>
        <w:rPr>
          <w:sz w:val="24"/>
          <w:szCs w:val="24"/>
          <w:lang w:val="ru-RU"/>
        </w:rPr>
      </w:pPr>
    </w:p>
    <w:p w:rsidR="006530D2" w:rsidRPr="006530D2" w:rsidRDefault="006530D2" w:rsidP="006530D2">
      <w:pPr>
        <w:pStyle w:val="ConsPlusTitle"/>
        <w:rPr>
          <w:b w:val="0"/>
          <w:sz w:val="24"/>
          <w:szCs w:val="24"/>
          <w:lang w:val="ru-RU"/>
        </w:rPr>
      </w:pPr>
      <w:r w:rsidRPr="006530D2">
        <w:rPr>
          <w:b w:val="0"/>
          <w:sz w:val="24"/>
          <w:szCs w:val="24"/>
          <w:lang w:val="ru-RU"/>
        </w:rPr>
        <w:lastRenderedPageBreak/>
        <w:t>13.3. Проект договора готовят заинтересованные лица.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От Администрации проект договора обязательно визируется Главным бухгалтером и Ведущим специалистом по финансово-экономическим вопросам, при этом они обязаны проверить благонадежность контрагента, полномочия лица, подписывающего договор от имени другой стороны, соответствия указанных в договоре юридического адреса и банковских реквизитов фактическим, платежеспособности контрагента, отсутствия включения организации в реестр недобросовестных поставщиков</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13.4. Подписанный сторонами договор передаётся Управляющему делами  на регистрацию. Договору присваивается регистрационный номер, проставляется дата регистрации. В журнале регистрации договоров указываются его краткое содержание и </w:t>
      </w:r>
      <w:proofErr w:type="gramStart"/>
      <w:r w:rsidRPr="006530D2">
        <w:rPr>
          <w:b w:val="0"/>
          <w:sz w:val="24"/>
          <w:szCs w:val="24"/>
          <w:lang w:val="ru-RU"/>
        </w:rPr>
        <w:t>стороны</w:t>
      </w:r>
      <w:proofErr w:type="gramEnd"/>
      <w:r w:rsidRPr="006530D2">
        <w:rPr>
          <w:b w:val="0"/>
          <w:sz w:val="24"/>
          <w:szCs w:val="24"/>
          <w:lang w:val="ru-RU"/>
        </w:rPr>
        <w:t xml:space="preserve"> подписавшие договор.</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13.5. Подпись Главы поселения на договоре заверяется печатью Администрации.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13.6. Количество экземпляров договора указывается в самом договоре.</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Первый подлинный экземпляр договора хранится «в Деле» у ведущего экономиста.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center"/>
        <w:rPr>
          <w:sz w:val="24"/>
          <w:szCs w:val="24"/>
          <w:lang w:val="ru-RU"/>
        </w:rPr>
      </w:pPr>
      <w:r w:rsidRPr="006530D2">
        <w:rPr>
          <w:sz w:val="24"/>
          <w:szCs w:val="24"/>
          <w:lang w:val="ru-RU"/>
        </w:rPr>
        <w:t>14. Порядок использования печатей Администрации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14.1. Для </w:t>
      </w:r>
      <w:proofErr w:type="gramStart"/>
      <w:r w:rsidRPr="006530D2">
        <w:rPr>
          <w:b w:val="0"/>
          <w:sz w:val="24"/>
          <w:szCs w:val="24"/>
          <w:lang w:val="ru-RU"/>
        </w:rPr>
        <w:t>заверения</w:t>
      </w:r>
      <w:proofErr w:type="gramEnd"/>
      <w:r w:rsidRPr="006530D2">
        <w:rPr>
          <w:b w:val="0"/>
          <w:sz w:val="24"/>
          <w:szCs w:val="24"/>
          <w:lang w:val="ru-RU"/>
        </w:rPr>
        <w:t xml:space="preserve"> своих документов Администрацией используются: печать Администрации,   печать «Для справок».</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14.2. Печать Администрации   хранится у лица, назначаемого распоряжением Главы поселения, </w:t>
      </w:r>
      <w:proofErr w:type="gramStart"/>
      <w:r w:rsidRPr="006530D2">
        <w:rPr>
          <w:b w:val="0"/>
          <w:sz w:val="24"/>
          <w:szCs w:val="24"/>
          <w:lang w:val="ru-RU"/>
        </w:rPr>
        <w:t>который</w:t>
      </w:r>
      <w:proofErr w:type="gramEnd"/>
      <w:r w:rsidRPr="006530D2">
        <w:rPr>
          <w:b w:val="0"/>
          <w:sz w:val="24"/>
          <w:szCs w:val="24"/>
          <w:lang w:val="ru-RU"/>
        </w:rPr>
        <w:t xml:space="preserve"> несёт персональную ответственность за её хранение и использование. Печать передаётся другому должностному лицу, в случае отсутствия ответственного лица  на территории поселения, по распоряжению Главы поселения  по  акту  приёма-передачи с отметкой в журнале передачи печати.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Оттиск печати Администрации  заверяет подлинность подписи Главы поселения и проставляется на следующую документацию: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доверенности на право совершать действия от имени Администрации;</w:t>
      </w:r>
    </w:p>
    <w:p w:rsidR="006530D2" w:rsidRPr="006530D2" w:rsidRDefault="006530D2" w:rsidP="006530D2">
      <w:pPr>
        <w:pStyle w:val="ConsPlusTitle"/>
        <w:jc w:val="both"/>
        <w:rPr>
          <w:b w:val="0"/>
          <w:sz w:val="24"/>
          <w:szCs w:val="24"/>
          <w:lang w:val="ru-RU"/>
        </w:rPr>
      </w:pPr>
      <w:r w:rsidRPr="006530D2">
        <w:rPr>
          <w:b w:val="0"/>
          <w:sz w:val="24"/>
          <w:szCs w:val="24"/>
          <w:lang w:val="ru-RU"/>
        </w:rPr>
        <w:t>-         списки, реестры, перечни;</w:t>
      </w:r>
    </w:p>
    <w:p w:rsidR="006530D2" w:rsidRPr="006530D2" w:rsidRDefault="006530D2" w:rsidP="006530D2">
      <w:pPr>
        <w:pStyle w:val="ConsPlusTitle"/>
        <w:jc w:val="both"/>
        <w:rPr>
          <w:b w:val="0"/>
          <w:sz w:val="24"/>
          <w:szCs w:val="24"/>
          <w:lang w:val="ru-RU"/>
        </w:rPr>
      </w:pPr>
      <w:r w:rsidRPr="006530D2">
        <w:rPr>
          <w:b w:val="0"/>
          <w:sz w:val="24"/>
          <w:szCs w:val="24"/>
          <w:lang w:val="ru-RU"/>
        </w:rPr>
        <w:t>-         уставы, Положения;</w:t>
      </w:r>
    </w:p>
    <w:p w:rsidR="006530D2" w:rsidRPr="006530D2" w:rsidRDefault="006530D2" w:rsidP="006530D2">
      <w:pPr>
        <w:pStyle w:val="ConsPlusTitle"/>
        <w:jc w:val="both"/>
        <w:rPr>
          <w:b w:val="0"/>
          <w:sz w:val="24"/>
          <w:szCs w:val="24"/>
          <w:lang w:val="ru-RU"/>
        </w:rPr>
      </w:pPr>
      <w:r w:rsidRPr="006530D2">
        <w:rPr>
          <w:b w:val="0"/>
          <w:sz w:val="24"/>
          <w:szCs w:val="24"/>
          <w:lang w:val="ru-RU"/>
        </w:rPr>
        <w:t>-         протоколы;</w:t>
      </w:r>
    </w:p>
    <w:p w:rsidR="006530D2" w:rsidRPr="006530D2" w:rsidRDefault="006530D2" w:rsidP="006530D2">
      <w:pPr>
        <w:pStyle w:val="ConsPlusTitle"/>
        <w:jc w:val="both"/>
        <w:rPr>
          <w:b w:val="0"/>
          <w:sz w:val="24"/>
          <w:szCs w:val="24"/>
          <w:lang w:val="ru-RU"/>
        </w:rPr>
      </w:pPr>
      <w:r w:rsidRPr="006530D2">
        <w:rPr>
          <w:b w:val="0"/>
          <w:sz w:val="24"/>
          <w:szCs w:val="24"/>
          <w:lang w:val="ru-RU"/>
        </w:rPr>
        <w:t>-         справки;</w:t>
      </w:r>
    </w:p>
    <w:p w:rsidR="006530D2" w:rsidRPr="006530D2" w:rsidRDefault="006530D2" w:rsidP="006530D2">
      <w:pPr>
        <w:pStyle w:val="ConsPlusTitle"/>
        <w:jc w:val="both"/>
        <w:rPr>
          <w:b w:val="0"/>
          <w:sz w:val="24"/>
          <w:szCs w:val="24"/>
          <w:lang w:val="ru-RU"/>
        </w:rPr>
      </w:pPr>
      <w:r w:rsidRPr="006530D2">
        <w:rPr>
          <w:b w:val="0"/>
          <w:sz w:val="24"/>
          <w:szCs w:val="24"/>
          <w:lang w:val="ru-RU"/>
        </w:rPr>
        <w:t>-         ходатайства, представления;</w:t>
      </w:r>
    </w:p>
    <w:p w:rsidR="006530D2" w:rsidRPr="006530D2" w:rsidRDefault="006530D2" w:rsidP="006530D2">
      <w:pPr>
        <w:pStyle w:val="ConsPlusTitle"/>
        <w:jc w:val="both"/>
        <w:rPr>
          <w:b w:val="0"/>
          <w:sz w:val="24"/>
          <w:szCs w:val="24"/>
          <w:lang w:val="ru-RU"/>
        </w:rPr>
      </w:pPr>
      <w:r w:rsidRPr="006530D2">
        <w:rPr>
          <w:b w:val="0"/>
          <w:sz w:val="24"/>
          <w:szCs w:val="24"/>
          <w:lang w:val="ru-RU"/>
        </w:rPr>
        <w:t>-         штатные расписания;</w:t>
      </w:r>
    </w:p>
    <w:p w:rsidR="006530D2" w:rsidRPr="006530D2" w:rsidRDefault="006530D2" w:rsidP="006530D2">
      <w:pPr>
        <w:pStyle w:val="ConsPlusTitle"/>
        <w:jc w:val="both"/>
        <w:rPr>
          <w:b w:val="0"/>
          <w:sz w:val="24"/>
          <w:szCs w:val="24"/>
          <w:lang w:val="ru-RU"/>
        </w:rPr>
      </w:pPr>
      <w:r w:rsidRPr="006530D2">
        <w:rPr>
          <w:b w:val="0"/>
          <w:sz w:val="24"/>
          <w:szCs w:val="24"/>
          <w:lang w:val="ru-RU"/>
        </w:rPr>
        <w:t>-         акты, сметы;</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Оттиск печати Администрации  заверяет подпись Главы поселения  и проставляется при наличии подписи Главного бухгалтера на следующую документацию:</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договоры, соглашения;</w:t>
      </w:r>
    </w:p>
    <w:p w:rsidR="006530D2" w:rsidRPr="006530D2" w:rsidRDefault="006530D2" w:rsidP="006530D2">
      <w:pPr>
        <w:pStyle w:val="ConsPlusTitle"/>
        <w:jc w:val="both"/>
        <w:rPr>
          <w:b w:val="0"/>
          <w:sz w:val="24"/>
          <w:szCs w:val="24"/>
          <w:lang w:val="ru-RU"/>
        </w:rPr>
      </w:pPr>
      <w:r w:rsidRPr="006530D2">
        <w:rPr>
          <w:b w:val="0"/>
          <w:sz w:val="24"/>
          <w:szCs w:val="24"/>
          <w:lang w:val="ru-RU"/>
        </w:rPr>
        <w:t>-   гарантийные письма;</w:t>
      </w:r>
    </w:p>
    <w:p w:rsidR="006530D2" w:rsidRPr="006530D2" w:rsidRDefault="006530D2" w:rsidP="006530D2">
      <w:pPr>
        <w:pStyle w:val="ConsPlusTitle"/>
        <w:jc w:val="both"/>
        <w:rPr>
          <w:b w:val="0"/>
          <w:sz w:val="24"/>
          <w:szCs w:val="24"/>
          <w:lang w:val="ru-RU"/>
        </w:rPr>
      </w:pPr>
      <w:r w:rsidRPr="006530D2">
        <w:rPr>
          <w:b w:val="0"/>
          <w:sz w:val="24"/>
          <w:szCs w:val="24"/>
          <w:lang w:val="ru-RU"/>
        </w:rPr>
        <w:t>-   финансовые документы;</w:t>
      </w:r>
    </w:p>
    <w:p w:rsidR="006530D2" w:rsidRPr="006530D2" w:rsidRDefault="006530D2" w:rsidP="006530D2">
      <w:pPr>
        <w:pStyle w:val="ConsPlusTitle"/>
        <w:jc w:val="both"/>
        <w:rPr>
          <w:b w:val="0"/>
          <w:sz w:val="24"/>
          <w:szCs w:val="24"/>
          <w:lang w:val="ru-RU"/>
        </w:rPr>
      </w:pPr>
      <w:r w:rsidRPr="006530D2">
        <w:rPr>
          <w:b w:val="0"/>
          <w:sz w:val="24"/>
          <w:szCs w:val="24"/>
          <w:lang w:val="ru-RU"/>
        </w:rPr>
        <w:t>-   поручительства;</w:t>
      </w:r>
    </w:p>
    <w:p w:rsidR="006530D2" w:rsidRPr="006530D2" w:rsidRDefault="006530D2" w:rsidP="006530D2">
      <w:pPr>
        <w:pStyle w:val="ConsPlusTitle"/>
        <w:jc w:val="both"/>
        <w:rPr>
          <w:b w:val="0"/>
          <w:sz w:val="24"/>
          <w:szCs w:val="24"/>
          <w:lang w:val="ru-RU"/>
        </w:rPr>
      </w:pPr>
      <w:r w:rsidRPr="006530D2">
        <w:rPr>
          <w:b w:val="0"/>
          <w:sz w:val="24"/>
          <w:szCs w:val="24"/>
          <w:lang w:val="ru-RU"/>
        </w:rPr>
        <w:t>-   образцы оттисков печатей Администрации;</w:t>
      </w:r>
    </w:p>
    <w:p w:rsidR="006530D2" w:rsidRPr="006530D2" w:rsidRDefault="006530D2" w:rsidP="006530D2">
      <w:pPr>
        <w:pStyle w:val="ConsPlusTitle"/>
        <w:jc w:val="both"/>
        <w:rPr>
          <w:b w:val="0"/>
          <w:sz w:val="24"/>
          <w:szCs w:val="24"/>
          <w:lang w:val="ru-RU"/>
        </w:rPr>
      </w:pPr>
      <w:r w:rsidRPr="006530D2">
        <w:rPr>
          <w:b w:val="0"/>
          <w:sz w:val="24"/>
          <w:szCs w:val="24"/>
          <w:lang w:val="ru-RU"/>
        </w:rPr>
        <w:t>- образцы подписей работников, имеющих право совершения финансово-хозяйственных операций;</w:t>
      </w:r>
    </w:p>
    <w:p w:rsidR="006530D2" w:rsidRPr="006530D2" w:rsidRDefault="006530D2" w:rsidP="006530D2">
      <w:pPr>
        <w:pStyle w:val="ConsPlusTitle"/>
        <w:jc w:val="both"/>
        <w:rPr>
          <w:b w:val="0"/>
          <w:sz w:val="24"/>
          <w:szCs w:val="24"/>
          <w:lang w:val="ru-RU"/>
        </w:rPr>
      </w:pPr>
      <w:r w:rsidRPr="006530D2">
        <w:rPr>
          <w:b w:val="0"/>
          <w:sz w:val="24"/>
          <w:szCs w:val="24"/>
          <w:lang w:val="ru-RU"/>
        </w:rPr>
        <w:t>-   доверенности на право получения товарно-материальных ценностей;</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справки гражданам в военкоматы о захоронении участников войн на территории </w:t>
      </w:r>
      <w:r w:rsidRPr="006530D2">
        <w:rPr>
          <w:b w:val="0"/>
          <w:sz w:val="24"/>
          <w:szCs w:val="24"/>
          <w:lang w:val="ru-RU"/>
        </w:rPr>
        <w:lastRenderedPageBreak/>
        <w:t>поселения;</w:t>
      </w:r>
    </w:p>
    <w:p w:rsidR="006530D2" w:rsidRPr="006530D2" w:rsidRDefault="006530D2" w:rsidP="006530D2">
      <w:pPr>
        <w:pStyle w:val="ConsPlusTitle"/>
        <w:jc w:val="both"/>
        <w:rPr>
          <w:b w:val="0"/>
          <w:sz w:val="24"/>
          <w:szCs w:val="24"/>
          <w:lang w:val="ru-RU"/>
        </w:rPr>
      </w:pPr>
      <w:r w:rsidRPr="006530D2">
        <w:rPr>
          <w:b w:val="0"/>
          <w:sz w:val="24"/>
          <w:szCs w:val="24"/>
          <w:lang w:val="ru-RU"/>
        </w:rPr>
        <w:t>- информационные справки гражданам   о местонахождении на территории поселения учреждений, предприятий, организаций;</w:t>
      </w:r>
    </w:p>
    <w:p w:rsidR="006530D2" w:rsidRPr="006530D2" w:rsidRDefault="006530D2" w:rsidP="006530D2">
      <w:pPr>
        <w:pStyle w:val="ConsPlusTitle"/>
        <w:jc w:val="both"/>
        <w:rPr>
          <w:b w:val="0"/>
          <w:sz w:val="24"/>
          <w:szCs w:val="24"/>
          <w:lang w:val="ru-RU"/>
        </w:rPr>
      </w:pPr>
      <w:r w:rsidRPr="006530D2">
        <w:rPr>
          <w:b w:val="0"/>
          <w:sz w:val="24"/>
          <w:szCs w:val="24"/>
          <w:lang w:val="ru-RU"/>
        </w:rPr>
        <w:t>-   другие справки информационного характера.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roofErr w:type="gramStart"/>
      <w:r w:rsidRPr="006530D2">
        <w:rPr>
          <w:b w:val="0"/>
          <w:sz w:val="24"/>
          <w:szCs w:val="24"/>
          <w:lang w:val="ru-RU"/>
        </w:rPr>
        <w:t>Оттиск печати Администрации заверяет подпись Главного бухгалтера (без подписи Главы поселения  и проставляется на следующую документацию:</w:t>
      </w:r>
      <w:proofErr w:type="gramEnd"/>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справки централизованной бухгалтерии работникам о зарплате, в т.ч. из архива;</w:t>
      </w:r>
    </w:p>
    <w:p w:rsidR="006530D2" w:rsidRPr="006530D2" w:rsidRDefault="006530D2" w:rsidP="006530D2">
      <w:pPr>
        <w:pStyle w:val="ConsPlusTitle"/>
        <w:jc w:val="both"/>
        <w:rPr>
          <w:b w:val="0"/>
          <w:sz w:val="24"/>
          <w:szCs w:val="24"/>
          <w:lang w:val="ru-RU"/>
        </w:rPr>
      </w:pPr>
      <w:r w:rsidRPr="006530D2">
        <w:rPr>
          <w:b w:val="0"/>
          <w:sz w:val="24"/>
          <w:szCs w:val="24"/>
          <w:lang w:val="ru-RU"/>
        </w:rPr>
        <w:t>-         справки  бухгалтерии работникам о стаже, в т.ч. из архива.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Передача печати от специалиста другому должностному лицу осуществляется по распоряжению Главы поселения  по акту приёма-передачи с отметкой в журнале передачи печати.</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14.3. При </w:t>
      </w:r>
      <w:proofErr w:type="gramStart"/>
      <w:r w:rsidRPr="006530D2">
        <w:rPr>
          <w:b w:val="0"/>
          <w:sz w:val="24"/>
          <w:szCs w:val="24"/>
          <w:lang w:val="ru-RU"/>
        </w:rPr>
        <w:t>заверении соответствия</w:t>
      </w:r>
      <w:proofErr w:type="gramEnd"/>
      <w:r w:rsidRPr="006530D2">
        <w:rPr>
          <w:b w:val="0"/>
          <w:sz w:val="24"/>
          <w:szCs w:val="24"/>
          <w:lang w:val="ru-RU"/>
        </w:rPr>
        <w:t xml:space="preserve"> копии документа подлиннику ниже реквизита «Подпись» проставляется </w:t>
      </w:r>
      <w:proofErr w:type="spellStart"/>
      <w:r w:rsidRPr="006530D2">
        <w:rPr>
          <w:b w:val="0"/>
          <w:sz w:val="24"/>
          <w:szCs w:val="24"/>
          <w:lang w:val="ru-RU"/>
        </w:rPr>
        <w:t>заверительная</w:t>
      </w:r>
      <w:proofErr w:type="spellEnd"/>
      <w:r w:rsidRPr="006530D2">
        <w:rPr>
          <w:b w:val="0"/>
          <w:sz w:val="24"/>
          <w:szCs w:val="24"/>
          <w:lang w:val="ru-RU"/>
        </w:rPr>
        <w:t xml:space="preserve"> надпись:  </w:t>
      </w:r>
      <w:proofErr w:type="gramStart"/>
      <w:r w:rsidRPr="006530D2">
        <w:rPr>
          <w:b w:val="0"/>
          <w:sz w:val="24"/>
          <w:szCs w:val="24"/>
          <w:lang w:val="ru-RU"/>
        </w:rPr>
        <w:t>«Верно»; должность лица, заверившего копию; личную подпись; расшифровку подписи (инициалы, фамилию); дату заверения.</w:t>
      </w:r>
      <w:proofErr w:type="gramEnd"/>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15. Внутренний трудовой распорядок Администрации поселения</w:t>
      </w:r>
    </w:p>
    <w:p w:rsidR="006530D2" w:rsidRPr="006530D2" w:rsidRDefault="006530D2" w:rsidP="006530D2">
      <w:pPr>
        <w:pStyle w:val="ConsPlusTitle"/>
        <w:jc w:val="center"/>
        <w:rPr>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Внутренний трудовой распорядок Администрации поселения, утверждается данным постановлением (т</w:t>
      </w:r>
      <w:proofErr w:type="gramStart"/>
      <w:r w:rsidRPr="006530D2">
        <w:rPr>
          <w:b w:val="0"/>
          <w:sz w:val="24"/>
          <w:szCs w:val="24"/>
          <w:lang w:val="ru-RU"/>
        </w:rPr>
        <w:t>.е</w:t>
      </w:r>
      <w:proofErr w:type="gramEnd"/>
      <w:r w:rsidRPr="006530D2">
        <w:rPr>
          <w:b w:val="0"/>
          <w:sz w:val="24"/>
          <w:szCs w:val="24"/>
          <w:lang w:val="ru-RU"/>
        </w:rPr>
        <w:t xml:space="preserve"> Регламентом Администрации) согласно приложению 2.</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16. Внешний вид сотрудников администрации</w:t>
      </w:r>
    </w:p>
    <w:p w:rsidR="006530D2" w:rsidRPr="006530D2" w:rsidRDefault="006530D2" w:rsidP="006530D2">
      <w:pPr>
        <w:pStyle w:val="ConsPlusTitle"/>
        <w:jc w:val="center"/>
        <w:rPr>
          <w:sz w:val="24"/>
          <w:szCs w:val="24"/>
          <w:lang w:val="ru-RU"/>
        </w:rPr>
      </w:pPr>
    </w:p>
    <w:p w:rsidR="006530D2" w:rsidRPr="006530D2" w:rsidRDefault="006530D2" w:rsidP="006530D2">
      <w:pPr>
        <w:pStyle w:val="ConsPlusTitle"/>
        <w:ind w:firstLine="720"/>
        <w:jc w:val="both"/>
        <w:rPr>
          <w:b w:val="0"/>
          <w:sz w:val="24"/>
          <w:szCs w:val="24"/>
          <w:lang w:val="ru-RU"/>
        </w:rPr>
      </w:pPr>
      <w:r w:rsidRPr="006530D2">
        <w:rPr>
          <w:b w:val="0"/>
          <w:sz w:val="24"/>
          <w:szCs w:val="24"/>
          <w:lang w:val="ru-RU"/>
        </w:rPr>
        <w:t>Внешний сотрудника администрации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поселения, соответствовать общепринятому деловому стилю, который отличают официальность, сдержанность, традиционность, аккуратность.</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17. Дежурство в Администрации поселения</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both"/>
        <w:rPr>
          <w:b w:val="0"/>
          <w:sz w:val="24"/>
          <w:szCs w:val="24"/>
          <w:lang w:val="ru-RU"/>
        </w:rPr>
      </w:pPr>
      <w:r w:rsidRPr="006530D2">
        <w:rPr>
          <w:b w:val="0"/>
          <w:sz w:val="24"/>
          <w:szCs w:val="24"/>
          <w:lang w:val="ru-RU"/>
        </w:rPr>
        <w:t>16.1. Дежурство в Администрации поселения организуется в праздничные и выходные дни, сопутствующие праздникам, в период с 09 до 17 час</w:t>
      </w:r>
      <w:proofErr w:type="gramStart"/>
      <w:r w:rsidRPr="006530D2">
        <w:rPr>
          <w:b w:val="0"/>
          <w:sz w:val="24"/>
          <w:szCs w:val="24"/>
          <w:lang w:val="ru-RU"/>
        </w:rPr>
        <w:t>.</w:t>
      </w:r>
      <w:proofErr w:type="gramEnd"/>
      <w:r w:rsidRPr="006530D2">
        <w:rPr>
          <w:b w:val="0"/>
          <w:sz w:val="24"/>
          <w:szCs w:val="24"/>
          <w:lang w:val="ru-RU"/>
        </w:rPr>
        <w:t xml:space="preserve"> </w:t>
      </w:r>
      <w:proofErr w:type="gramStart"/>
      <w:r w:rsidRPr="006530D2">
        <w:rPr>
          <w:b w:val="0"/>
          <w:sz w:val="24"/>
          <w:szCs w:val="24"/>
          <w:lang w:val="ru-RU"/>
        </w:rPr>
        <w:t>и</w:t>
      </w:r>
      <w:proofErr w:type="gramEnd"/>
      <w:r w:rsidRPr="006530D2">
        <w:rPr>
          <w:b w:val="0"/>
          <w:sz w:val="24"/>
          <w:szCs w:val="24"/>
          <w:lang w:val="ru-RU"/>
        </w:rPr>
        <w:t>з числа работников аппарата Администрации поселения.</w:t>
      </w:r>
    </w:p>
    <w:p w:rsidR="006530D2" w:rsidRPr="006530D2" w:rsidRDefault="006530D2" w:rsidP="006530D2">
      <w:pPr>
        <w:pStyle w:val="ConsPlusTitle"/>
        <w:jc w:val="both"/>
        <w:rPr>
          <w:b w:val="0"/>
          <w:sz w:val="24"/>
          <w:szCs w:val="24"/>
          <w:lang w:val="ru-RU"/>
        </w:rPr>
      </w:pPr>
      <w:r w:rsidRPr="006530D2">
        <w:rPr>
          <w:b w:val="0"/>
          <w:sz w:val="24"/>
          <w:szCs w:val="24"/>
          <w:lang w:val="ru-RU"/>
        </w:rPr>
        <w:t>Ответственные дежурные дежурство осуществляют согласно утвержденному графику на мобильных телефонах.</w:t>
      </w:r>
    </w:p>
    <w:p w:rsidR="006530D2" w:rsidRPr="006530D2" w:rsidRDefault="006530D2" w:rsidP="006530D2">
      <w:pPr>
        <w:pStyle w:val="ConsPlusTitle"/>
        <w:jc w:val="both"/>
        <w:rPr>
          <w:b w:val="0"/>
          <w:sz w:val="24"/>
          <w:szCs w:val="24"/>
          <w:lang w:val="ru-RU"/>
        </w:rPr>
      </w:pPr>
      <w:r w:rsidRPr="006530D2">
        <w:rPr>
          <w:b w:val="0"/>
          <w:sz w:val="24"/>
          <w:szCs w:val="24"/>
          <w:lang w:val="ru-RU"/>
        </w:rPr>
        <w:t>16.2. График дежурства утверждается распоряжением Администрации поселения.</w:t>
      </w:r>
    </w:p>
    <w:p w:rsidR="006530D2" w:rsidRPr="006530D2" w:rsidRDefault="006530D2" w:rsidP="006530D2">
      <w:pPr>
        <w:pStyle w:val="ConsPlusTitle"/>
        <w:jc w:val="center"/>
        <w:rPr>
          <w:sz w:val="24"/>
          <w:szCs w:val="24"/>
          <w:lang w:val="ru-RU"/>
        </w:rPr>
      </w:pPr>
    </w:p>
    <w:p w:rsidR="006530D2" w:rsidRPr="006530D2" w:rsidRDefault="006530D2" w:rsidP="006530D2">
      <w:pPr>
        <w:pStyle w:val="ConsPlusTitle"/>
        <w:jc w:val="center"/>
        <w:rPr>
          <w:sz w:val="24"/>
          <w:szCs w:val="24"/>
          <w:lang w:val="ru-RU"/>
        </w:rPr>
      </w:pPr>
      <w:r w:rsidRPr="006530D2">
        <w:rPr>
          <w:sz w:val="24"/>
          <w:szCs w:val="24"/>
          <w:lang w:val="ru-RU"/>
        </w:rPr>
        <w:t>18. Ответственность за нарушение регламента</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jc w:val="both"/>
        <w:rPr>
          <w:b w:val="0"/>
          <w:sz w:val="24"/>
          <w:szCs w:val="24"/>
          <w:lang w:val="ru-RU"/>
        </w:rPr>
      </w:pPr>
      <w:r w:rsidRPr="006530D2">
        <w:rPr>
          <w:b w:val="0"/>
          <w:sz w:val="24"/>
          <w:szCs w:val="24"/>
          <w:lang w:val="ru-RU"/>
        </w:rPr>
        <w:t>17.1. 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w:t>
      </w:r>
    </w:p>
    <w:p w:rsidR="006530D2" w:rsidRPr="006530D2" w:rsidRDefault="006530D2" w:rsidP="006530D2">
      <w:pPr>
        <w:pStyle w:val="ConsPlusTitle"/>
        <w:jc w:val="both"/>
        <w:rPr>
          <w:b w:val="0"/>
          <w:sz w:val="24"/>
          <w:szCs w:val="24"/>
          <w:lang w:val="ru-RU"/>
        </w:rPr>
      </w:pPr>
      <w:r w:rsidRPr="006530D2">
        <w:rPr>
          <w:b w:val="0"/>
          <w:sz w:val="24"/>
          <w:szCs w:val="24"/>
          <w:lang w:val="ru-RU"/>
        </w:rPr>
        <w:t>17.2. Дисциплинарные взыскания накладываются на основании представления заместителя главы администрации и управляющего делами и оформляются распоряжением Главы сельского поселения.</w:t>
      </w:r>
    </w:p>
    <w:p w:rsidR="006530D2" w:rsidRPr="006530D2" w:rsidRDefault="006530D2" w:rsidP="006530D2">
      <w:pPr>
        <w:pStyle w:val="ConsPlusTitle"/>
        <w:widowControl/>
        <w:jc w:val="both"/>
        <w:rPr>
          <w:b w:val="0"/>
          <w:sz w:val="24"/>
          <w:szCs w:val="24"/>
          <w:lang w:val="ru-RU"/>
        </w:rPr>
      </w:pPr>
      <w:r w:rsidRPr="006530D2">
        <w:rPr>
          <w:b w:val="0"/>
          <w:sz w:val="24"/>
          <w:szCs w:val="24"/>
          <w:lang w:val="ru-RU"/>
        </w:rPr>
        <w:t xml:space="preserve">17.3. Глава соответствующим распоряжением вправе принять решение о частичном или полном </w:t>
      </w:r>
      <w:proofErr w:type="spellStart"/>
      <w:r w:rsidRPr="006530D2">
        <w:rPr>
          <w:b w:val="0"/>
          <w:sz w:val="24"/>
          <w:szCs w:val="24"/>
          <w:lang w:val="ru-RU"/>
        </w:rPr>
        <w:t>депремировании</w:t>
      </w:r>
      <w:proofErr w:type="spellEnd"/>
      <w:r w:rsidRPr="006530D2">
        <w:rPr>
          <w:b w:val="0"/>
          <w:sz w:val="24"/>
          <w:szCs w:val="24"/>
          <w:lang w:val="ru-RU"/>
        </w:rPr>
        <w:t xml:space="preserve"> виновных лиц, увольнении, назначении переаттестации.</w:t>
      </w:r>
    </w:p>
    <w:p w:rsidR="006530D2" w:rsidRPr="006530D2" w:rsidRDefault="006530D2" w:rsidP="006530D2">
      <w:pPr>
        <w:pStyle w:val="ConsPlusTitle"/>
        <w:widowControl/>
        <w:jc w:val="both"/>
        <w:rPr>
          <w:b w:val="0"/>
          <w:sz w:val="24"/>
          <w:szCs w:val="24"/>
          <w:lang w:val="ru-RU"/>
        </w:rPr>
      </w:pPr>
    </w:p>
    <w:p w:rsidR="006530D2" w:rsidRPr="006530D2" w:rsidRDefault="006530D2" w:rsidP="006530D2">
      <w:pPr>
        <w:pStyle w:val="ConsPlusTitle"/>
        <w:widowControl/>
        <w:jc w:val="both"/>
        <w:rPr>
          <w:b w:val="0"/>
          <w:sz w:val="24"/>
          <w:szCs w:val="24"/>
          <w:lang w:val="ru-RU"/>
        </w:rPr>
      </w:pPr>
    </w:p>
    <w:p w:rsidR="006530D2" w:rsidRPr="006530D2" w:rsidRDefault="006530D2" w:rsidP="006530D2">
      <w:pPr>
        <w:pStyle w:val="ConsPlusTitle"/>
        <w:widowControl/>
        <w:jc w:val="both"/>
        <w:rPr>
          <w:b w:val="0"/>
          <w:sz w:val="24"/>
          <w:szCs w:val="24"/>
          <w:lang w:val="ru-RU"/>
        </w:rPr>
      </w:pPr>
    </w:p>
    <w:p w:rsidR="006530D2" w:rsidRPr="006530D2" w:rsidRDefault="006530D2" w:rsidP="006530D2">
      <w:pPr>
        <w:pStyle w:val="ConsPlusTitle"/>
        <w:widowControl/>
        <w:jc w:val="both"/>
        <w:rPr>
          <w:b w:val="0"/>
          <w:sz w:val="24"/>
          <w:szCs w:val="24"/>
          <w:lang w:val="ru-RU"/>
        </w:rPr>
      </w:pPr>
    </w:p>
    <w:p w:rsidR="006530D2" w:rsidRPr="006530D2" w:rsidRDefault="006530D2" w:rsidP="006530D2">
      <w:pPr>
        <w:pStyle w:val="ConsPlusTitle"/>
        <w:jc w:val="right"/>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r w:rsidRPr="006530D2">
        <w:rPr>
          <w:b w:val="0"/>
          <w:sz w:val="24"/>
          <w:szCs w:val="24"/>
          <w:lang w:val="ru-RU"/>
        </w:rPr>
        <w:t xml:space="preserve">  Приложение 2</w:t>
      </w:r>
    </w:p>
    <w:p w:rsidR="006530D2" w:rsidRPr="006530D2" w:rsidRDefault="006530D2" w:rsidP="006530D2">
      <w:pPr>
        <w:pStyle w:val="ConsPlusTitle"/>
        <w:jc w:val="right"/>
        <w:rPr>
          <w:b w:val="0"/>
          <w:sz w:val="24"/>
          <w:szCs w:val="24"/>
          <w:lang w:val="ru-RU"/>
        </w:rPr>
      </w:pPr>
      <w:r w:rsidRPr="006530D2">
        <w:rPr>
          <w:b w:val="0"/>
          <w:sz w:val="24"/>
          <w:szCs w:val="24"/>
          <w:lang w:val="ru-RU"/>
        </w:rPr>
        <w:t xml:space="preserve">                                                            к постановлению Администрации</w:t>
      </w:r>
    </w:p>
    <w:p w:rsidR="006530D2" w:rsidRPr="006530D2" w:rsidRDefault="006530D2" w:rsidP="006530D2">
      <w:pPr>
        <w:pStyle w:val="ConsPlusTitle"/>
        <w:jc w:val="right"/>
        <w:rPr>
          <w:b w:val="0"/>
          <w:sz w:val="24"/>
          <w:szCs w:val="24"/>
          <w:lang w:val="ru-RU"/>
        </w:rPr>
      </w:pP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w:t>
      </w:r>
    </w:p>
    <w:p w:rsidR="006530D2" w:rsidRPr="006530D2" w:rsidRDefault="006530D2" w:rsidP="006530D2">
      <w:pPr>
        <w:pStyle w:val="ConsPlusTitle"/>
        <w:jc w:val="right"/>
        <w:rPr>
          <w:b w:val="0"/>
          <w:sz w:val="24"/>
          <w:szCs w:val="24"/>
          <w:lang w:val="ru-RU"/>
        </w:rPr>
      </w:pPr>
      <w:r w:rsidRPr="006530D2">
        <w:rPr>
          <w:b w:val="0"/>
          <w:sz w:val="24"/>
          <w:szCs w:val="24"/>
          <w:lang w:val="ru-RU"/>
        </w:rPr>
        <w:t>№ 7 от 18.01.2019 г</w:t>
      </w:r>
    </w:p>
    <w:p w:rsidR="006530D2" w:rsidRPr="006530D2" w:rsidRDefault="006530D2" w:rsidP="006530D2">
      <w:pPr>
        <w:pStyle w:val="ConsPlusTitle"/>
        <w:jc w:val="both"/>
        <w:rPr>
          <w:b w:val="0"/>
          <w:sz w:val="24"/>
          <w:szCs w:val="24"/>
          <w:lang w:val="ru-RU"/>
        </w:rPr>
      </w:pPr>
      <w:r w:rsidRPr="006530D2">
        <w:rPr>
          <w:b w:val="0"/>
          <w:sz w:val="24"/>
          <w:szCs w:val="24"/>
          <w:lang w:val="ru-RU"/>
        </w:rPr>
        <w:t xml:space="preserve"> </w:t>
      </w:r>
    </w:p>
    <w:p w:rsidR="006530D2" w:rsidRPr="006530D2" w:rsidRDefault="006530D2" w:rsidP="006530D2">
      <w:pPr>
        <w:pStyle w:val="ConsPlusTitle"/>
        <w:jc w:val="both"/>
        <w:rPr>
          <w:b w:val="0"/>
          <w:sz w:val="24"/>
          <w:szCs w:val="24"/>
          <w:lang w:val="ru-RU"/>
        </w:rPr>
      </w:pPr>
    </w:p>
    <w:p w:rsidR="006530D2" w:rsidRPr="00A46E10" w:rsidRDefault="006530D2" w:rsidP="006530D2">
      <w:pPr>
        <w:shd w:val="clear" w:color="auto" w:fill="FFFFFF"/>
        <w:spacing w:before="100" w:beforeAutospacing="1" w:after="100" w:afterAutospacing="1"/>
        <w:jc w:val="center"/>
        <w:rPr>
          <w:sz w:val="24"/>
          <w:szCs w:val="24"/>
        </w:rPr>
      </w:pPr>
      <w:r w:rsidRPr="00A46E10">
        <w:rPr>
          <w:b/>
          <w:bCs/>
          <w:sz w:val="24"/>
          <w:szCs w:val="24"/>
        </w:rPr>
        <w:t>Правила </w:t>
      </w:r>
      <w:r w:rsidRPr="00A46E10">
        <w:rPr>
          <w:sz w:val="24"/>
          <w:szCs w:val="24"/>
        </w:rPr>
        <w:br/>
      </w:r>
      <w:r w:rsidRPr="00A46E10">
        <w:rPr>
          <w:b/>
          <w:bCs/>
          <w:sz w:val="24"/>
          <w:szCs w:val="24"/>
        </w:rPr>
        <w:t>внутреннего трудового распорядка для муниципальных служащих</w:t>
      </w:r>
      <w:r w:rsidRPr="00A46E10">
        <w:rPr>
          <w:sz w:val="24"/>
          <w:szCs w:val="24"/>
        </w:rPr>
        <w:br/>
      </w:r>
      <w:r w:rsidRPr="00A46E10">
        <w:rPr>
          <w:b/>
          <w:bCs/>
          <w:sz w:val="24"/>
          <w:szCs w:val="24"/>
        </w:rPr>
        <w:t xml:space="preserve">Администрации </w:t>
      </w:r>
      <w:proofErr w:type="spellStart"/>
      <w:r w:rsidRPr="00ED5985">
        <w:rPr>
          <w:b/>
          <w:bCs/>
          <w:sz w:val="24"/>
          <w:szCs w:val="24"/>
        </w:rPr>
        <w:t>Зональненского</w:t>
      </w:r>
      <w:proofErr w:type="spellEnd"/>
      <w:r w:rsidRPr="00ED5985">
        <w:rPr>
          <w:b/>
          <w:bCs/>
          <w:sz w:val="24"/>
          <w:szCs w:val="24"/>
        </w:rPr>
        <w:t xml:space="preserve"> сельского поселения</w:t>
      </w:r>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t>1. Общие положения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1.1. Настоящие Правила внутреннего трудового распорядка (далее </w:t>
      </w:r>
      <w:proofErr w:type="gramStart"/>
      <w:r w:rsidRPr="00A46E10">
        <w:rPr>
          <w:sz w:val="24"/>
          <w:szCs w:val="24"/>
        </w:rPr>
        <w:t>–П</w:t>
      </w:r>
      <w:proofErr w:type="gramEnd"/>
      <w:r w:rsidRPr="00A46E10">
        <w:rPr>
          <w:sz w:val="24"/>
          <w:szCs w:val="24"/>
        </w:rPr>
        <w:t xml:space="preserve">равила) являются локальным нормативным актом Администрации </w:t>
      </w:r>
      <w:proofErr w:type="spellStart"/>
      <w:r w:rsidRPr="00ED5985">
        <w:rPr>
          <w:sz w:val="24"/>
          <w:szCs w:val="24"/>
        </w:rPr>
        <w:t>Зональненского</w:t>
      </w:r>
      <w:proofErr w:type="spellEnd"/>
      <w:r w:rsidRPr="00ED5985">
        <w:rPr>
          <w:sz w:val="24"/>
          <w:szCs w:val="24"/>
        </w:rPr>
        <w:t xml:space="preserve"> сельского поселения</w:t>
      </w:r>
      <w:r w:rsidRPr="00A46E10">
        <w:rPr>
          <w:sz w:val="24"/>
          <w:szCs w:val="24"/>
        </w:rPr>
        <w:t xml:space="preserve">, регламентирующим в соответствии с Трудовым кодексом Российской Федерации, Федеральным законом от 02.03.2007 № 25-ФЗ "О муниципальной службе в Российской Федерации",  Законом </w:t>
      </w:r>
      <w:r w:rsidRPr="00ED5985">
        <w:rPr>
          <w:sz w:val="24"/>
          <w:szCs w:val="24"/>
        </w:rPr>
        <w:t>Томской</w:t>
      </w:r>
      <w:r w:rsidRPr="00A46E10">
        <w:rPr>
          <w:sz w:val="24"/>
          <w:szCs w:val="24"/>
        </w:rPr>
        <w:t xml:space="preserve"> области </w:t>
      </w:r>
      <w:r w:rsidRPr="00ED5985">
        <w:rPr>
          <w:sz w:val="24"/>
          <w:szCs w:val="24"/>
        </w:rPr>
        <w:t>от 11 сентября 2007 года № 198-ОЗ «О муниципальной службе в Томской области»</w:t>
      </w:r>
      <w:r w:rsidRPr="00A46E10">
        <w:rPr>
          <w:sz w:val="24"/>
          <w:szCs w:val="24"/>
        </w:rPr>
        <w:t xml:space="preserve"> порядок приема, увольнения муниципальных служащих Администрации </w:t>
      </w:r>
      <w:proofErr w:type="spellStart"/>
      <w:r w:rsidRPr="00ED5985">
        <w:rPr>
          <w:sz w:val="24"/>
          <w:szCs w:val="24"/>
        </w:rPr>
        <w:t>Зональненского</w:t>
      </w:r>
      <w:proofErr w:type="spellEnd"/>
      <w:r w:rsidRPr="00ED5985">
        <w:rPr>
          <w:sz w:val="24"/>
          <w:szCs w:val="24"/>
        </w:rPr>
        <w:t xml:space="preserve"> сельского поселения</w:t>
      </w:r>
      <w:r w:rsidRPr="00A46E10">
        <w:rPr>
          <w:sz w:val="24"/>
          <w:szCs w:val="24"/>
        </w:rPr>
        <w:t xml:space="preserve"> (далее - муниципальные служащие), основные права, обязанности и ответственность сторон трудового договора, режим работы, время отдыха, применяемые к муниципальным служащим меры поощрения и взыскания, а также иные вопросы регулирования трудовых отношений в Администрации </w:t>
      </w:r>
      <w:proofErr w:type="spellStart"/>
      <w:r w:rsidRPr="00ED5985">
        <w:rPr>
          <w:sz w:val="24"/>
          <w:szCs w:val="24"/>
        </w:rPr>
        <w:t>Зональненского</w:t>
      </w:r>
      <w:proofErr w:type="spellEnd"/>
      <w:r w:rsidRPr="00ED5985">
        <w:rPr>
          <w:sz w:val="24"/>
          <w:szCs w:val="24"/>
        </w:rPr>
        <w:t xml:space="preserve"> сельского поселения</w:t>
      </w:r>
      <w:r w:rsidRPr="00A46E10">
        <w:rPr>
          <w:sz w:val="24"/>
          <w:szCs w:val="24"/>
        </w:rPr>
        <w:t xml:space="preserve"> (далее по тексту – Администрация или Работодатель).</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1.2. Целью настоящих Правил является укрепление трудовой дисциплины, рациональное использование рабочего времени, повышение эффективности труда, высокое качество работы.</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1.3. Трудовые отношения – отношения, основанные на соглашении между муниципальным служащим и Администрацией о личном выполнении муниципальным служащим за плату трудовой функции (работы по должности в соответствии со штатным расписанием), </w:t>
      </w:r>
      <w:proofErr w:type="gramStart"/>
      <w:r w:rsidRPr="00A46E10">
        <w:rPr>
          <w:sz w:val="24"/>
          <w:szCs w:val="24"/>
        </w:rPr>
        <w:t>предусмотренных</w:t>
      </w:r>
      <w:proofErr w:type="gramEnd"/>
      <w:r w:rsidRPr="00A46E10">
        <w:rPr>
          <w:sz w:val="24"/>
          <w:szCs w:val="24"/>
        </w:rPr>
        <w:t xml:space="preserve"> настоящими Правилами и Трудовым кодексом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1.4. </w:t>
      </w:r>
      <w:proofErr w:type="gramStart"/>
      <w:r w:rsidRPr="00A46E10">
        <w:rPr>
          <w:sz w:val="24"/>
          <w:szCs w:val="24"/>
        </w:rPr>
        <w:t xml:space="preserve">Под дисциплиной труда понимается обязательное для всех муниципальных служащих Администрации подчинение правилам поведения, определенным в соответствии с Трудовым кодексом Российской Федерации, Федеральным законом от 02.03.2007  № 25-ФЗ "О муниципальной службе в Российской Федерации",  </w:t>
      </w:r>
      <w:r w:rsidRPr="00ED5985">
        <w:rPr>
          <w:sz w:val="24"/>
          <w:szCs w:val="24"/>
        </w:rPr>
        <w:t xml:space="preserve">Законом Томской области от 11 сентября </w:t>
      </w:r>
      <w:r w:rsidRPr="00ED5985">
        <w:rPr>
          <w:sz w:val="24"/>
          <w:szCs w:val="24"/>
        </w:rPr>
        <w:lastRenderedPageBreak/>
        <w:t>2007 года № 198-ОЗ «О муниципальной службе в Томской области»</w:t>
      </w:r>
      <w:r w:rsidRPr="00A46E10">
        <w:rPr>
          <w:sz w:val="24"/>
          <w:szCs w:val="24"/>
        </w:rPr>
        <w:t>, трудовым договором, локальными нормативными актами Администрации.</w:t>
      </w:r>
      <w:proofErr w:type="gramEnd"/>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t>2. Порядок приема на работу муниципальных служащих</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2.1. Муниципальные служащие Администрации реализуют право на труд путём заключения письменного трудового договора.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2.2. При приёме на работу (до подписания трудового договора) Работодатель обязан ознакомить с условиями трудового договора, его должностной инструкцией, условиями оплаты труд, настоящими Правилами, коллективным договором, с условиями иными локальными нормативными актами, связанными с трудовой деятельностью лица поступающего на муниципальную службу в Администрацию. Лицо, ответственное за охрану труда, знакомит под подпись с правилами противопожарной безопасности, проводит инструктаж по технике безопасности на рабочем месте, обучение безопасным методам и приемам выполнения работ по охране труда и оказанию первой помощи при несчастных случаях.</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2.3. </w:t>
      </w:r>
      <w:proofErr w:type="gramStart"/>
      <w:r w:rsidRPr="00A46E10">
        <w:rPr>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ст. 9 Федерального закона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w:t>
      </w:r>
      <w:proofErr w:type="gramEnd"/>
      <w:r w:rsidRPr="00A46E10">
        <w:rPr>
          <w:sz w:val="24"/>
          <w:szCs w:val="24"/>
        </w:rPr>
        <w:t xml:space="preserve"> </w:t>
      </w:r>
      <w:proofErr w:type="gramStart"/>
      <w:r w:rsidRPr="00A46E10">
        <w:rPr>
          <w:sz w:val="24"/>
          <w:szCs w:val="24"/>
        </w:rPr>
        <w:t>качестве</w:t>
      </w:r>
      <w:proofErr w:type="gramEnd"/>
      <w:r w:rsidRPr="00A46E10">
        <w:rPr>
          <w:sz w:val="24"/>
          <w:szCs w:val="24"/>
        </w:rPr>
        <w:t xml:space="preserve"> ограничений, связанных с муниципальной службой.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2.4. При заключении трудового договора лицо, поступающее на муниципальную службу, предъявляет Работодателю:</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 заявление с просьбой о поступлении на муниципальную службу и замещении должности муниципальной службы;</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3) паспорт;</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4) трудовую книжку, за исключением случаев, когда трудовой договор заключается впервые;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5) документ об образовании;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8) документы воинского учета - для граждан, пребывающих в запасе, и лиц, подлежащих призыву на военную службу;</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9) заключение медицинской организации об отсутствии заболевания, препятствующего поступлению на муниципальную службу;</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lastRenderedPageBreak/>
        <w:t>10.1) сведения, предусмотренные статьей 15.1 Федерального закона от 02.03.2007 N 25-ФЗ "О муниципальной службе в Российской Федерации" о размещении информации в информационно-телекоммуникационной сети «Интернет»;</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11) согласие на обработку персональных данных своих, супруги (супруга) и  несовершеннолетних детей;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12) письменное согласие на прохождение процедуры оформления допуска к сведениям, составляющим государственную тайну – если использование должностных обязанностей связано с использованием таких сведений;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2.5.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2.6. В случае отсутствия у лица, поступающего на муниципальную службу,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2.7.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муниципального служащего к работе с </w:t>
      </w:r>
      <w:proofErr w:type="gramStart"/>
      <w:r w:rsidRPr="00A46E10">
        <w:rPr>
          <w:sz w:val="24"/>
          <w:szCs w:val="24"/>
        </w:rPr>
        <w:t>ведома</w:t>
      </w:r>
      <w:proofErr w:type="gramEnd"/>
      <w:r w:rsidRPr="00A46E10">
        <w:rPr>
          <w:sz w:val="24"/>
          <w:szCs w:val="24"/>
        </w:rPr>
        <w:t xml:space="preserve"> или по поручению Работодателя.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2.8. Трудовой договор может заключаться: на неопределенный срок, на определенный срок – не более пяти лет (срочный трудовой договор), если иное не установлено Трудовым кодексом Российской Федерации  и другими федеральными законами. Срочный трудовой договор может заключаться в случаях, предусмотренных Трудовым кодексом Российской Федерации, иными федеральными законами.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2.9. В Администрации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2.10. Работодатель вправе в соответствии со статьей 70 Трудового кодекса Российской Федерации в целях проверки соответствия муниципального служащего замещаемой должности установить испытательный срок до трех месяцев, а для заместителей главы </w:t>
      </w:r>
      <w:proofErr w:type="spellStart"/>
      <w:r w:rsidRPr="00ED5985">
        <w:rPr>
          <w:sz w:val="24"/>
          <w:szCs w:val="24"/>
        </w:rPr>
        <w:t>Зональненского</w:t>
      </w:r>
      <w:proofErr w:type="spellEnd"/>
      <w:r w:rsidRPr="00ED5985">
        <w:rPr>
          <w:sz w:val="24"/>
          <w:szCs w:val="24"/>
        </w:rPr>
        <w:t xml:space="preserve"> сельского поселения</w:t>
      </w:r>
      <w:r w:rsidRPr="00A46E10">
        <w:rPr>
          <w:sz w:val="24"/>
          <w:szCs w:val="24"/>
        </w:rPr>
        <w:t xml:space="preserve"> - до шести месяцев.</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2.11. Отсутствие в трудовом договоре условия об испытании означает, что  гражданин поступил на муниципальную службу без испытания.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2.12. На основании заключенного трудового договора прием на работу оформляется распоряжением главы </w:t>
      </w:r>
      <w:proofErr w:type="spellStart"/>
      <w:r w:rsidRPr="00ED5985">
        <w:rPr>
          <w:sz w:val="24"/>
          <w:szCs w:val="24"/>
        </w:rPr>
        <w:t>Зональненского</w:t>
      </w:r>
      <w:proofErr w:type="spellEnd"/>
      <w:r w:rsidRPr="00ED5985">
        <w:rPr>
          <w:sz w:val="24"/>
          <w:szCs w:val="24"/>
        </w:rPr>
        <w:t xml:space="preserve"> сельского поселения</w:t>
      </w:r>
      <w:r w:rsidRPr="00A46E10">
        <w:rPr>
          <w:sz w:val="24"/>
          <w:szCs w:val="24"/>
        </w:rPr>
        <w:t xml:space="preserve"> (далее по тексту – главы). Содержание распоряжения должно соответствовать условиям заключенного трудового договора. С распоряжением о приеме на работу муниципальный служащий знакомится  под подпись в трехдневный срок со дня фактического начала работы.</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2.13. На основании распоряжения о приеме на работу Работодатель обязан в пятидневный срок сделать запись в трудовой книжке муниципального служащего, в случае, если работа в Администрации является для муниципального служащего основной.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lastRenderedPageBreak/>
        <w:t>2.14. Работодатель не вправе требовать от муниципального служащего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t>3. Порядок перевода муниципальных служащих</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3.1. Перевод муниципального служащего на другую должность или в другое структурное подразделение Администрации производится в случаях и порядке, установленных трудовым законодательством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3.2. Перевод по инициативе муниципального служащего на вакантную должность осуществляется по письменному заявлению муниципального служащего при условии соответствия квалификационным требованиям.</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3.3. Перевод по инициативе Работодателя по причинам, связанным с изменением организационных условий труда (перевод, представляющий собой изменения определенных сторонами условий трудового договора без изменений трудовой функции муниципального служащего) производится в порядке, предусмотренном трудовым законодательством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3.4. При  переводе по инициативе Работодателя, Работодатель в письменной форме предлагает ему иную имеющуюся в Администрации вакантную должность, соответствующую его квалификации и состоянию здоровья, а при отсутствии таковой - вакантную нижестоящую должность или нижеоплачиваемую работу, которую муниципальный служащий может выполнять с учетом его квалификации и состояния здоровья.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3.5. При отсутствии соответствующей работы, а также в случае отказа муниципального служащего от предложенной работы, трудовой договор прекращается на основании пункта 7 статьи 77 Трудового кодекса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3.6. При наличии медицинского заключения, устанавливающего, что муниципальный служащий нуждается в предоставлении другой работы, перевод производится по следующим правилам:</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Работодатель с письменного согласия переводит муниципального служащего на другую имеющуюся вакантную работу, не противопоказанную ему по состоянию здоровья;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при согласии муниципального служащего перевод оформляется распоряжением главы в порядке, установленном Трудовым кодексом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3.7.  На период временного отсутствия муниципального служащего структурного подразделения Администрации, исполнение его обязанностей осуществляется муниципальными служащими того же структурного подразделения без издания распоряжения главы, безвозмездно.</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На период временного отсутствия муниципальных служащих, замещающих высшую группу должностей, замещаемых на определённый срок и замещаемых без ограничения срока полномочий (глава, заместитель главы, управляющий делами, начальник отдела), исполнение обязанностей может быть возложено распоряжением главы на конкретного  муниципального служащего с доплатой.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В случае длительного временного отсутствия муниципального служащего, исполнение его обязанностей может быть возложено по срочному трудовому договору.</w:t>
      </w:r>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t>4. Порядок увольнения муниципального служащего</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lastRenderedPageBreak/>
        <w:t>4.1. Прекращение трудового договора осуществляется по основаниям, предусмотренным Трудовым кодексом Российской Федерации и Федеральным законом от 02 марта 2007 г. № 25-ФЗ «О муниципальной службе в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4.2. Муниципальный служащий имеет право расторгнуть трудовой договор по основаниям, предусмотренным Трудовым кодексом Российской Федерации, предупредив Работодателя в установленном порядке и в следующие сроки: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за три дня, если муниципальный служащий в период испытания придет к выводу, что предложенная ему работа является для него неподходящей;                   </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за две недели, если муниципальный служащий принимает решение об увольнении по собственному желанию. В этом случае увольнение производится по истечении двухнедельного срока или до истечения указанного в заявлении срока по соглашению сторон. Течение указанных сроков начинается на следующий день после получения Работодателем заявления муниципального служащего об увольнении.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4.3. </w:t>
      </w:r>
      <w:proofErr w:type="gramStart"/>
      <w:r w:rsidRPr="00A46E10">
        <w:rPr>
          <w:sz w:val="24"/>
          <w:szCs w:val="24"/>
        </w:rPr>
        <w:t>В случаях, когда заявление муниципального служащего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законодательства Российской Федерации и иных нормативных правовых актов Волгоградской области, содержащих нормы трудового права или трудового договора, трудовой договор расторгается в срок, указанный в</w:t>
      </w:r>
      <w:proofErr w:type="gramEnd"/>
      <w:r w:rsidRPr="00A46E10">
        <w:rPr>
          <w:sz w:val="24"/>
          <w:szCs w:val="24"/>
        </w:rPr>
        <w:t xml:space="preserve"> </w:t>
      </w:r>
      <w:proofErr w:type="gramStart"/>
      <w:r w:rsidRPr="00A46E10">
        <w:rPr>
          <w:sz w:val="24"/>
          <w:szCs w:val="24"/>
        </w:rPr>
        <w:t>заявлении</w:t>
      </w:r>
      <w:proofErr w:type="gramEnd"/>
      <w:r w:rsidRPr="00A46E10">
        <w:rPr>
          <w:sz w:val="24"/>
          <w:szCs w:val="24"/>
        </w:rPr>
        <w:t xml:space="preserve"> муниципального служащего.</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4.4. Прекращение трудового договора оформляется распоряжением главы. С распоряжением главы о прекращении трудового договора муниципальный служащий должен быть ознакомлен под подпись. По требованию муниципального служащего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муниципального служащего или муниципальный служащий отказывается ознакомиться с ним под подпись, на распоряжении производится соответствующая запись.</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4.5. При увольнении муниципальный служащий </w:t>
      </w:r>
      <w:r w:rsidRPr="00ED5985">
        <w:rPr>
          <w:sz w:val="24"/>
          <w:szCs w:val="24"/>
        </w:rPr>
        <w:t xml:space="preserve">в день </w:t>
      </w:r>
      <w:r w:rsidRPr="00A46E10">
        <w:rPr>
          <w:sz w:val="24"/>
          <w:szCs w:val="24"/>
        </w:rPr>
        <w:t>прекращения трудового договора возвращает переданные ему Работодателем документы, материалы, ценности, документы, образовавшиеся при исполнении муниципальным служащим трудовых функций, а также служебное удостоверение.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4.6. В последний день работы Работодатель выдает трудовую книжку муниципального служащего, оформленную в установленном порядке, другие затребованные муниципальным служащим в письменной форме документы, связанные с работой. Производит окончательный расчет в соответствии с действующим законодательством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4.7. В случае, когда в день прекращения трудового договора выдать трудовую книжку муниципальному служащему невозможно в связи с его отсутствием либо отказом от ее получения, Работодатель направляет муниципальному служащему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4.8. Срочный трудовой договор прекращается с истечением срока его действия, о чем муниципальный служащий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муниципального служащего).</w:t>
      </w:r>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lastRenderedPageBreak/>
        <w:t>5. Основные права и обязанности муниципального служащего</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5.1. Муниципальный служащий Администрации имеет право </w:t>
      </w:r>
      <w:proofErr w:type="gramStart"/>
      <w:r w:rsidRPr="00A46E10">
        <w:rPr>
          <w:sz w:val="24"/>
          <w:szCs w:val="24"/>
        </w:rPr>
        <w:t>на</w:t>
      </w:r>
      <w:proofErr w:type="gramEnd"/>
      <w:r w:rsidRPr="00A46E10">
        <w:rPr>
          <w:sz w:val="24"/>
          <w:szCs w:val="24"/>
        </w:rPr>
        <w:t>:</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обеспечение организационно-технических условий, необходимых для исполнения должностных обязанностей;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участие по своей инициативе в конкурсе на замещение вакантной должности муниципальной службы;</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защиту своих персональных данных;</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пенсионное обеспечение в соответствии с законодательством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выполнение иной оплачиваемой работы с предварительным письменным уведомлением представителя нанимателя, если это не повлечет за собой конфликт интересов и если иное не предусмотрено Федеральным законом от 2 марта 2007 г. N 25-ФЗ "О муниципальной службе в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на иные права, предусмотренные действующим трудовым законодательством и иными нормативными правовыми актами, содержащими нормы трудового права, локальными нормативными актами.</w:t>
      </w:r>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t>5.2. Муниципальный служащий Администрации обязан:</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w:t>
      </w:r>
      <w:r w:rsidRPr="00A46E10">
        <w:rPr>
          <w:sz w:val="24"/>
          <w:szCs w:val="24"/>
        </w:rPr>
        <w:lastRenderedPageBreak/>
        <w:t xml:space="preserve">законы и иные нормативные правовые акты </w:t>
      </w:r>
      <w:r w:rsidRPr="00ED5985">
        <w:rPr>
          <w:sz w:val="24"/>
          <w:szCs w:val="24"/>
        </w:rPr>
        <w:t xml:space="preserve">Томского района и Томской </w:t>
      </w:r>
      <w:r w:rsidRPr="00A46E10">
        <w:rPr>
          <w:sz w:val="24"/>
          <w:szCs w:val="24"/>
        </w:rPr>
        <w:t xml:space="preserve">области, устав </w:t>
      </w:r>
      <w:proofErr w:type="spellStart"/>
      <w:r w:rsidRPr="00ED5985">
        <w:rPr>
          <w:sz w:val="24"/>
          <w:szCs w:val="24"/>
        </w:rPr>
        <w:t>Зональненского</w:t>
      </w:r>
      <w:proofErr w:type="spellEnd"/>
      <w:r w:rsidRPr="00ED5985">
        <w:rPr>
          <w:sz w:val="24"/>
          <w:szCs w:val="24"/>
        </w:rPr>
        <w:t xml:space="preserve"> сельского поселения</w:t>
      </w:r>
      <w:r w:rsidRPr="00A46E10">
        <w:rPr>
          <w:sz w:val="24"/>
          <w:szCs w:val="24"/>
        </w:rPr>
        <w:t xml:space="preserve"> и иные муниципальные правовые акты и обеспечивать их исполнение;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 исполнять должностные обязанности в соответствии с должностной инструкцией;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4) соблюдать установленные в Администрации, правила внутреннего трудового распорядка, должностную инструкцию, кодекс этики и служебного поведения муниципальных служащих Администрации, порядок работы со служебной информацией;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5) поддерживать уровень квалификации, необходимый для надлежащего исполнения должностных обязанностей;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10) соблюдать ограничения, выполнять обязательства, не нарушать запреты, которые установлены Федеральным законом от 2 марта 2007 г. N 25-ФЗ "О муниципальной службе в Российской Федерации" и другими федеральными законами;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12)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13) соблюдать иные обязанности, предусмотренные действующим трудовым законодательством и иными нормативными правовыми актами, содержащими нормы трудового права, локальными нормативными актами.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Муниципальный служащий не вправе исполнять данное ему неправомерное поручение. </w:t>
      </w:r>
      <w:proofErr w:type="gramStart"/>
      <w:r w:rsidRPr="00A46E10">
        <w:rPr>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w:t>
      </w:r>
      <w:r w:rsidRPr="00ED5985">
        <w:rPr>
          <w:sz w:val="24"/>
          <w:szCs w:val="24"/>
        </w:rPr>
        <w:t>ных правовых актов Томской</w:t>
      </w:r>
      <w:r w:rsidRPr="00A46E10">
        <w:rPr>
          <w:sz w:val="24"/>
          <w:szCs w:val="24"/>
        </w:rPr>
        <w:t xml:space="preserve"> области, законов и иных нормативных правовых </w:t>
      </w:r>
      <w:r w:rsidRPr="00A46E10">
        <w:rPr>
          <w:sz w:val="24"/>
          <w:szCs w:val="24"/>
        </w:rPr>
        <w:lastRenderedPageBreak/>
        <w:t>актов субъекта Российской Федерации, муниципальных правовых актов, которые могут быть нарушены при исполнении данного поручения.</w:t>
      </w:r>
      <w:proofErr w:type="gramEnd"/>
      <w:r w:rsidRPr="00A46E10">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t>6. Основные права и обязанности Работодателя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6.1. Работодатель имеет право:</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 требовать от муниципального служащего исполнения должностных обязанностей, возложенных на него трудовым договором, должностной инструкцией муниципального служащего, а также соблюдения настоящих Правил;</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 поощрять муниципального служащего за успешное и добросовестное исполнение своих должностных обязанностей, продолжительную и безупречную службу;</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3) привлекать муниципального служащего к дисциплинарной ответственности в случае совершения им дисциплинарного проступка, материальной ответственности;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4) один раза в три года проводить аттестацию муниципальных служащих в порядке, установленном Положением, утвержденным муниципальным правовым актом Администрации.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5) отстранять муниципального служащего от замещаемой должности муниципальной службы на период урегулирования конфликта интересов с сохранением денежного содержания;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6) реализовывать иные права, предусмотренные Трудовым  кодексом Российской Федерации, федеральными законами и иными нормативными правовыми актами о муниципальной службе.</w:t>
      </w:r>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t>6.2. Работодатель обязан:</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 обеспечить муниципальному служащему организационно-технические условия, необходимые для исполнения должностных обязанностей;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 осуществить обязательное социальное страхование муниципального служащего в соответствии с Трудовым кодексом Российской Федерации, Федеральными законами от 16.07.1999 № 165-ФЗ «Об основах обязательного социального страхования», от 15.12.2001 № 167-ФЗ «Об обязательном пенсионном страховании в Российской Федерации», от 24.07.1998 № 125-ФЗ «Об обязательном социальном страховании от несчастных случаев на производстве и профессиональных заболеваний»;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3) обеспечить предоставление муниципальному служащему гарантий, установленных Федеральным законом от 02.03.2007 № 25-ФЗ «О муниципальной службе в Российской Федерации», </w:t>
      </w:r>
      <w:r w:rsidRPr="00ED5985">
        <w:rPr>
          <w:sz w:val="24"/>
          <w:szCs w:val="24"/>
        </w:rPr>
        <w:t>Законом Томской области от 11 сентября 2007 года № 198-ОЗ «О муниципальной службе в Томской области»</w:t>
      </w:r>
      <w:r w:rsidRPr="00A46E10">
        <w:rPr>
          <w:sz w:val="24"/>
          <w:szCs w:val="24"/>
        </w:rPr>
        <w:t>, иными нормативными правовыми актами,  трудовым договором;</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4) соблюдать законодательство Российской Федерации и законодательство </w:t>
      </w:r>
      <w:r w:rsidRPr="00ED5985">
        <w:rPr>
          <w:sz w:val="24"/>
          <w:szCs w:val="24"/>
        </w:rPr>
        <w:t>Томской</w:t>
      </w:r>
      <w:r w:rsidRPr="00A46E10">
        <w:rPr>
          <w:sz w:val="24"/>
          <w:szCs w:val="24"/>
        </w:rPr>
        <w:t xml:space="preserve"> области о муниципальной службе, нормативные правовые акты </w:t>
      </w:r>
      <w:proofErr w:type="spellStart"/>
      <w:r w:rsidRPr="00ED5985">
        <w:rPr>
          <w:sz w:val="24"/>
          <w:szCs w:val="24"/>
        </w:rPr>
        <w:t>Зональненского</w:t>
      </w:r>
      <w:proofErr w:type="spellEnd"/>
      <w:r w:rsidRPr="00ED5985">
        <w:rPr>
          <w:sz w:val="24"/>
          <w:szCs w:val="24"/>
        </w:rPr>
        <w:t xml:space="preserve"> сельского поселения</w:t>
      </w:r>
      <w:r w:rsidRPr="00A46E10">
        <w:rPr>
          <w:sz w:val="24"/>
          <w:szCs w:val="24"/>
        </w:rPr>
        <w:t xml:space="preserve"> и условия трудового договора;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lastRenderedPageBreak/>
        <w:t>5) выплачивать в полном размере причитающуюся муниципальному служащему заработную плату в установленные сроки.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6) вести учет рабочего времени, фактически отработанного муниципальными служащими;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7) заключать коллективный договор в порядке, установленном Трудовым кодексом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8) обеспечивать бытовые нужды муниципальных служащих, связанные с исполнением ими трудовых обязанностей;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9) возмещать вред, причиненный муниципальному служащему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530D2" w:rsidRPr="00ED5985" w:rsidRDefault="006530D2" w:rsidP="006530D2">
      <w:pPr>
        <w:shd w:val="clear" w:color="auto" w:fill="FFFFFF"/>
        <w:spacing w:before="100" w:beforeAutospacing="1" w:after="100" w:afterAutospacing="1"/>
        <w:jc w:val="both"/>
        <w:rPr>
          <w:b/>
          <w:sz w:val="24"/>
          <w:szCs w:val="24"/>
        </w:rPr>
      </w:pPr>
      <w:r w:rsidRPr="00A46E10">
        <w:rPr>
          <w:b/>
          <w:sz w:val="24"/>
          <w:szCs w:val="24"/>
        </w:rPr>
        <w:t xml:space="preserve">7. </w:t>
      </w:r>
      <w:r w:rsidRPr="00ED5985">
        <w:rPr>
          <w:b/>
          <w:sz w:val="24"/>
          <w:szCs w:val="24"/>
        </w:rPr>
        <w:t>О внутреннем распорядке работы администрации</w:t>
      </w:r>
    </w:p>
    <w:p w:rsidR="006530D2" w:rsidRPr="00A46E10" w:rsidRDefault="006530D2" w:rsidP="006530D2">
      <w:pPr>
        <w:shd w:val="clear" w:color="auto" w:fill="FFFFFF"/>
        <w:spacing w:before="100" w:beforeAutospacing="1" w:after="100" w:afterAutospacing="1"/>
        <w:jc w:val="both"/>
        <w:rPr>
          <w:b/>
          <w:sz w:val="24"/>
          <w:szCs w:val="24"/>
        </w:rPr>
      </w:pPr>
    </w:p>
    <w:p w:rsidR="006530D2" w:rsidRPr="00ED5985" w:rsidRDefault="006530D2" w:rsidP="006530D2">
      <w:pPr>
        <w:shd w:val="clear" w:color="auto" w:fill="FFFFFF"/>
        <w:spacing w:before="100" w:beforeAutospacing="1" w:after="100" w:afterAutospacing="1"/>
        <w:jc w:val="both"/>
        <w:rPr>
          <w:sz w:val="24"/>
          <w:szCs w:val="24"/>
        </w:rPr>
      </w:pPr>
      <w:r w:rsidRPr="00ED5985">
        <w:rPr>
          <w:sz w:val="24"/>
          <w:szCs w:val="24"/>
        </w:rPr>
        <w:t>7.1. В Администрации установлен следующий внутренний распорядок:</w:t>
      </w:r>
    </w:p>
    <w:p w:rsidR="006530D2" w:rsidRPr="00ED5985" w:rsidRDefault="006530D2" w:rsidP="006530D2">
      <w:pPr>
        <w:shd w:val="clear" w:color="auto" w:fill="FFFFFF"/>
        <w:spacing w:before="100" w:beforeAutospacing="1" w:after="100" w:afterAutospacing="1"/>
        <w:jc w:val="both"/>
        <w:rPr>
          <w:sz w:val="24"/>
          <w:szCs w:val="24"/>
        </w:rPr>
      </w:pPr>
      <w:r w:rsidRPr="00ED5985">
        <w:rPr>
          <w:sz w:val="24"/>
          <w:szCs w:val="24"/>
        </w:rPr>
        <w:t>начало рабочего дня в 9.00, перерыв на обед с 13.00 до 14.00</w:t>
      </w:r>
    </w:p>
    <w:p w:rsidR="006530D2" w:rsidRPr="00ED5985" w:rsidRDefault="006530D2" w:rsidP="006530D2">
      <w:pPr>
        <w:shd w:val="clear" w:color="auto" w:fill="FFFFFF"/>
        <w:spacing w:before="100" w:beforeAutospacing="1" w:after="100" w:afterAutospacing="1"/>
        <w:jc w:val="both"/>
        <w:rPr>
          <w:sz w:val="24"/>
          <w:szCs w:val="24"/>
        </w:rPr>
      </w:pPr>
      <w:r w:rsidRPr="00ED5985">
        <w:rPr>
          <w:sz w:val="24"/>
          <w:szCs w:val="24"/>
        </w:rPr>
        <w:t>окончание рабочего дня в 18.00, при этом окончание рабочего дня для женщин, проживающих в сельской местности, установлено в 17.00.</w:t>
      </w:r>
    </w:p>
    <w:p w:rsidR="006530D2" w:rsidRPr="00ED5985" w:rsidRDefault="006530D2" w:rsidP="006530D2">
      <w:pPr>
        <w:shd w:val="clear" w:color="auto" w:fill="FFFFFF"/>
        <w:spacing w:before="100" w:beforeAutospacing="1" w:after="100" w:afterAutospacing="1"/>
        <w:jc w:val="both"/>
        <w:rPr>
          <w:sz w:val="24"/>
          <w:szCs w:val="24"/>
        </w:rPr>
      </w:pPr>
      <w:r w:rsidRPr="00ED5985">
        <w:rPr>
          <w:sz w:val="24"/>
          <w:szCs w:val="24"/>
        </w:rPr>
        <w:t>7.2. Отдельным работникам Администрации по их просьбе, либо в интересах организации распоряжением Главы поселения (Главы Администрации) может быть установлен иной распорядок рабочего дня.</w:t>
      </w:r>
    </w:p>
    <w:p w:rsidR="006530D2" w:rsidRPr="00ED5985" w:rsidRDefault="006530D2" w:rsidP="006530D2">
      <w:pPr>
        <w:shd w:val="clear" w:color="auto" w:fill="FFFFFF"/>
        <w:spacing w:before="100" w:beforeAutospacing="1" w:after="100" w:afterAutospacing="1"/>
        <w:jc w:val="both"/>
        <w:rPr>
          <w:sz w:val="24"/>
          <w:szCs w:val="24"/>
        </w:rPr>
      </w:pPr>
      <w:r w:rsidRPr="00ED5985">
        <w:rPr>
          <w:sz w:val="24"/>
          <w:szCs w:val="24"/>
        </w:rPr>
        <w:t>7.3. Работники Администрации обязаны сообщать секретарю о своём местонахождении и примерном времени возвращения на рабочее место, предварительно согласовав своё отсутствие с Главой поселения или Управляющим делами.</w:t>
      </w:r>
    </w:p>
    <w:p w:rsidR="006530D2" w:rsidRPr="00ED5985" w:rsidRDefault="006530D2" w:rsidP="006530D2">
      <w:pPr>
        <w:shd w:val="clear" w:color="auto" w:fill="FFFFFF"/>
        <w:spacing w:before="100" w:beforeAutospacing="1" w:after="100" w:afterAutospacing="1"/>
        <w:jc w:val="both"/>
        <w:rPr>
          <w:sz w:val="24"/>
          <w:szCs w:val="24"/>
        </w:rPr>
      </w:pPr>
      <w:r w:rsidRPr="00ED5985">
        <w:rPr>
          <w:sz w:val="24"/>
          <w:szCs w:val="24"/>
        </w:rPr>
        <w:t>7.4. В случае невыхода на работу по причине болезни работники Администрации обязаны сообщить об этом Управляющему делами.</w:t>
      </w:r>
    </w:p>
    <w:p w:rsidR="006530D2" w:rsidRPr="00A46E10" w:rsidRDefault="006530D2" w:rsidP="006530D2">
      <w:pPr>
        <w:shd w:val="clear" w:color="auto" w:fill="FFFFFF"/>
        <w:spacing w:before="100" w:beforeAutospacing="1" w:after="100" w:afterAutospacing="1"/>
        <w:jc w:val="both"/>
        <w:rPr>
          <w:sz w:val="24"/>
          <w:szCs w:val="24"/>
        </w:rPr>
      </w:pPr>
      <w:r w:rsidRPr="00ED5985">
        <w:rPr>
          <w:sz w:val="24"/>
          <w:szCs w:val="24"/>
        </w:rPr>
        <w:t>7.5</w:t>
      </w:r>
      <w:r w:rsidRPr="00A46E10">
        <w:rPr>
          <w:sz w:val="24"/>
          <w:szCs w:val="24"/>
        </w:rPr>
        <w:t>. Муниципальный служащий в порядке, установленном Трудовым кодексом Российской Федерации, отстраняется от работы (не допускаются в работе) в случае: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появления на работе в состоянии алкогольного, токсического или наркотического опьянения;</w:t>
      </w:r>
    </w:p>
    <w:p w:rsidR="006530D2" w:rsidRPr="00A46E10" w:rsidRDefault="006530D2" w:rsidP="006530D2">
      <w:pPr>
        <w:shd w:val="clear" w:color="auto" w:fill="FFFFFF"/>
        <w:spacing w:before="100" w:beforeAutospacing="1" w:after="100" w:afterAutospacing="1"/>
        <w:jc w:val="both"/>
        <w:rPr>
          <w:sz w:val="24"/>
          <w:szCs w:val="24"/>
        </w:rPr>
      </w:pPr>
      <w:proofErr w:type="gramStart"/>
      <w:r w:rsidRPr="00A46E10">
        <w:rPr>
          <w:sz w:val="24"/>
          <w:szCs w:val="24"/>
        </w:rPr>
        <w:t>если он не прошел в установленном порядке обязательный медицинский осмотр, так 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roofErr w:type="gramEnd"/>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работы, обусловленной трудовым договором;</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lastRenderedPageBreak/>
        <w:t>в других случаях, предусмотренных Трудовым кодексом Российской Федерации, другими федеральными законами и иными нормативно правовыми актами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Муниципальный служащий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6530D2" w:rsidRPr="00A46E10" w:rsidRDefault="006530D2" w:rsidP="006530D2">
      <w:pPr>
        <w:shd w:val="clear" w:color="auto" w:fill="FFFFFF"/>
        <w:spacing w:before="100" w:beforeAutospacing="1" w:after="100" w:afterAutospacing="1"/>
        <w:jc w:val="both"/>
        <w:rPr>
          <w:sz w:val="24"/>
          <w:szCs w:val="24"/>
        </w:rPr>
      </w:pPr>
      <w:r w:rsidRPr="00ED5985">
        <w:rPr>
          <w:sz w:val="24"/>
          <w:szCs w:val="24"/>
        </w:rPr>
        <w:t>7.6</w:t>
      </w:r>
      <w:r w:rsidRPr="00A46E10">
        <w:rPr>
          <w:sz w:val="24"/>
          <w:szCs w:val="24"/>
        </w:rPr>
        <w:t xml:space="preserve">. Отсутствие муниципального служащего на рабочем месте без согласования с Работодателем считается неправомерным. </w:t>
      </w:r>
      <w:proofErr w:type="gramStart"/>
      <w:r w:rsidRPr="00A46E10">
        <w:rPr>
          <w:sz w:val="24"/>
          <w:szCs w:val="24"/>
        </w:rPr>
        <w:t>При отсутствии муниципального служащего на рабочем месте без уважительных причин в течение всего рабочего дня, а также в случае отсутствия на рабочем месте без уважительных причин более четырех часов подряд в течение рабочего дня с ним может быть расторгнут трудовой договор по подпункту "а" пункта 6 статьи 81 Трудового кодекса Российской Федерации в связи с однократным грубым нарушением трудовых обязанностей</w:t>
      </w:r>
      <w:proofErr w:type="gramEnd"/>
      <w:r w:rsidRPr="00A46E10">
        <w:rPr>
          <w:sz w:val="24"/>
          <w:szCs w:val="24"/>
        </w:rPr>
        <w:t xml:space="preserve"> (совершенным прогулом).</w:t>
      </w:r>
    </w:p>
    <w:p w:rsidR="006530D2" w:rsidRPr="00A46E10" w:rsidRDefault="006530D2" w:rsidP="006530D2">
      <w:pPr>
        <w:shd w:val="clear" w:color="auto" w:fill="FFFFFF"/>
        <w:spacing w:before="100" w:beforeAutospacing="1" w:after="100" w:afterAutospacing="1"/>
        <w:jc w:val="both"/>
        <w:rPr>
          <w:sz w:val="24"/>
          <w:szCs w:val="24"/>
        </w:rPr>
      </w:pPr>
      <w:r w:rsidRPr="00ED5985">
        <w:rPr>
          <w:sz w:val="24"/>
          <w:szCs w:val="24"/>
        </w:rPr>
        <w:t>7.7</w:t>
      </w:r>
      <w:r w:rsidRPr="00A46E10">
        <w:rPr>
          <w:sz w:val="24"/>
          <w:szCs w:val="24"/>
        </w:rPr>
        <w:t>.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Ежегодный оплачиваемый отпуск предоставляется муниципальному служащему на основании распоряжения главы в соответствии с утвержденным графиком отпусков,  являющимся обязательным для муниципальных служащих и Работодателя, а также на основании письменных заявлений муниципальных служащих.</w:t>
      </w:r>
    </w:p>
    <w:p w:rsidR="006530D2" w:rsidRPr="00A46E10" w:rsidRDefault="006530D2" w:rsidP="006530D2">
      <w:pPr>
        <w:shd w:val="clear" w:color="auto" w:fill="FFFFFF"/>
        <w:spacing w:before="100" w:beforeAutospacing="1" w:after="100" w:afterAutospacing="1"/>
        <w:jc w:val="both"/>
        <w:rPr>
          <w:sz w:val="24"/>
          <w:szCs w:val="24"/>
        </w:rPr>
      </w:pPr>
      <w:r w:rsidRPr="00ED5985">
        <w:rPr>
          <w:sz w:val="24"/>
          <w:szCs w:val="24"/>
        </w:rPr>
        <w:t>7.8</w:t>
      </w:r>
      <w:r w:rsidRPr="00A46E10">
        <w:rPr>
          <w:sz w:val="24"/>
          <w:szCs w:val="24"/>
        </w:rPr>
        <w:t>.Муниципальному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7.</w:t>
      </w:r>
      <w:r w:rsidRPr="00ED5985">
        <w:rPr>
          <w:sz w:val="24"/>
          <w:szCs w:val="24"/>
        </w:rPr>
        <w:t>9</w:t>
      </w:r>
      <w:r w:rsidRPr="00A46E10">
        <w:rPr>
          <w:sz w:val="24"/>
          <w:szCs w:val="24"/>
        </w:rPr>
        <w:t>.  Ежегодный основной и ежегодный дополнительный оплачиваемые отпуска суммируются и могут предоставляться полностью.</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По соглашению между муниципальным служащим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530D2" w:rsidRPr="00A46E10" w:rsidRDefault="006530D2" w:rsidP="006530D2">
      <w:pPr>
        <w:shd w:val="clear" w:color="auto" w:fill="FFFFFF"/>
        <w:spacing w:before="100" w:beforeAutospacing="1" w:after="100" w:afterAutospacing="1"/>
        <w:jc w:val="both"/>
        <w:rPr>
          <w:sz w:val="24"/>
          <w:szCs w:val="24"/>
        </w:rPr>
      </w:pPr>
      <w:r w:rsidRPr="00ED5985">
        <w:rPr>
          <w:sz w:val="24"/>
          <w:szCs w:val="24"/>
        </w:rPr>
        <w:t>7.10</w:t>
      </w:r>
      <w:r w:rsidRPr="00A46E10">
        <w:rPr>
          <w:sz w:val="24"/>
          <w:szCs w:val="24"/>
        </w:rPr>
        <w:t>. Продление и перенесение оплачиваемого отпуска, отзыв из оплачиваемого отпуска осуществляются в случаях и в порядке, установленном Трудовым кодексом Российской Федерации.</w:t>
      </w:r>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t>8. Оплата труда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8.1. Работодатель устанавливает денежное содержание муниципальных служащих, которое состоит </w:t>
      </w:r>
      <w:proofErr w:type="gramStart"/>
      <w:r w:rsidRPr="00A46E10">
        <w:rPr>
          <w:sz w:val="24"/>
          <w:szCs w:val="24"/>
        </w:rPr>
        <w:t>из</w:t>
      </w:r>
      <w:proofErr w:type="gramEnd"/>
      <w:r w:rsidRPr="00A46E10">
        <w:rPr>
          <w:sz w:val="24"/>
          <w:szCs w:val="24"/>
        </w:rPr>
        <w:t>:</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lastRenderedPageBreak/>
        <w:t>должностного оклада, ежемесячных надбавок к должностному окладу за классный чин, особые условия муниципальной службы, выслугу лет. Работникам, выполняющим работу со сведениями, составляющими государственную тайну, устанавливается надбавка в установленном законодательством Российской Федерации порядке.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8.2. Размер должностного оклада, размеры и порядок установления надбавок и иных выплат к должностному окладу определяются муниципальными нормативными правовыми актами </w:t>
      </w:r>
      <w:proofErr w:type="spellStart"/>
      <w:r w:rsidRPr="00ED5985">
        <w:rPr>
          <w:sz w:val="24"/>
          <w:szCs w:val="24"/>
        </w:rPr>
        <w:t>Зональненского</w:t>
      </w:r>
      <w:proofErr w:type="spellEnd"/>
      <w:r w:rsidRPr="00ED5985">
        <w:rPr>
          <w:sz w:val="24"/>
          <w:szCs w:val="24"/>
        </w:rPr>
        <w:t xml:space="preserve"> сельского поселения</w:t>
      </w:r>
      <w:r w:rsidRPr="00A46E10">
        <w:rPr>
          <w:sz w:val="24"/>
          <w:szCs w:val="24"/>
        </w:rPr>
        <w:t xml:space="preserve"> в соответствии с законодательством Российской Федерации.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8.3. </w:t>
      </w:r>
      <w:proofErr w:type="gramStart"/>
      <w:r w:rsidRPr="00ED5985">
        <w:rPr>
          <w:sz w:val="24"/>
          <w:szCs w:val="24"/>
        </w:rPr>
        <w:t>Заработная</w:t>
      </w:r>
      <w:proofErr w:type="gramEnd"/>
      <w:r w:rsidRPr="00A46E10">
        <w:rPr>
          <w:sz w:val="24"/>
          <w:szCs w:val="24"/>
        </w:rPr>
        <w:t xml:space="preserve"> платы, установленные в Администрации: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за первую полов</w:t>
      </w:r>
      <w:r w:rsidRPr="00ED5985">
        <w:rPr>
          <w:sz w:val="24"/>
          <w:szCs w:val="24"/>
        </w:rPr>
        <w:t>ину месяца – до 20</w:t>
      </w:r>
      <w:r w:rsidRPr="00A46E10">
        <w:rPr>
          <w:sz w:val="24"/>
          <w:szCs w:val="24"/>
        </w:rPr>
        <w:t>-го числа текущего месяца;</w:t>
      </w:r>
    </w:p>
    <w:p w:rsidR="006530D2" w:rsidRPr="00A46E10" w:rsidRDefault="006530D2" w:rsidP="006530D2">
      <w:pPr>
        <w:shd w:val="clear" w:color="auto" w:fill="FFFFFF"/>
        <w:spacing w:before="100" w:beforeAutospacing="1" w:after="100" w:afterAutospacing="1"/>
        <w:jc w:val="both"/>
        <w:rPr>
          <w:sz w:val="24"/>
          <w:szCs w:val="24"/>
        </w:rPr>
      </w:pPr>
      <w:r w:rsidRPr="00ED5985">
        <w:rPr>
          <w:sz w:val="24"/>
          <w:szCs w:val="24"/>
        </w:rPr>
        <w:t>-  за вторую половину месяца – до 15</w:t>
      </w:r>
      <w:r w:rsidRPr="00A46E10">
        <w:rPr>
          <w:sz w:val="24"/>
          <w:szCs w:val="24"/>
        </w:rPr>
        <w:t xml:space="preserve">-го числа месяца, следующего за </w:t>
      </w:r>
      <w:proofErr w:type="gramStart"/>
      <w:r w:rsidRPr="00A46E10">
        <w:rPr>
          <w:sz w:val="24"/>
          <w:szCs w:val="24"/>
        </w:rPr>
        <w:t>отработанным</w:t>
      </w:r>
      <w:proofErr w:type="gramEnd"/>
      <w:r w:rsidRPr="00A46E10">
        <w:rPr>
          <w:sz w:val="24"/>
          <w:szCs w:val="24"/>
        </w:rPr>
        <w:t>.</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При совпадении дня выплаты с выходным или нерабочим праздничным днем заработная плата выплачивается накануне этого дня.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В исключительных случаях, учитывая специфику обслуживания счетов  Администрации в органах Федерального казначейства, на основании распоряжения главы допускаются изменения установленных сроков.</w:t>
      </w:r>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t>9. Поощрения за труд</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9.1. В Администрации предусмотрено ежемесячное денежное поощрение.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9.2. В зависимости от замещаемой должности муниципальной службы в Администрации предусмотрена ежемесячная надбавка за особые условия муниципальной службы.</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9.3. За интенсивность и высокие результаты  работы с учётом уровня профессиональной подготовки служащих, сложности, важности выполняемой рабы, степени самостоятельности и ответственности при выполнении поставленных задач, применяются следующие единовременные поощрения в кратном отношении к должностному окладу:</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по итогам службы за год;</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по итогам службы за полугодие;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по итогам службы за 9 месяцев года;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в связи с юбилейными датами (</w:t>
      </w:r>
      <w:r w:rsidRPr="00ED5985">
        <w:rPr>
          <w:sz w:val="24"/>
          <w:szCs w:val="24"/>
        </w:rPr>
        <w:t xml:space="preserve">30, 40, 45, </w:t>
      </w:r>
      <w:r w:rsidRPr="00A46E10">
        <w:rPr>
          <w:sz w:val="24"/>
          <w:szCs w:val="24"/>
        </w:rPr>
        <w:t>50, 55</w:t>
      </w:r>
      <w:r w:rsidRPr="00ED5985">
        <w:rPr>
          <w:sz w:val="24"/>
          <w:szCs w:val="24"/>
        </w:rPr>
        <w:t>, 60 лет</w:t>
      </w:r>
      <w:r w:rsidRPr="00A46E10">
        <w:rPr>
          <w:sz w:val="24"/>
          <w:szCs w:val="24"/>
        </w:rPr>
        <w:t>);</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 </w:t>
      </w:r>
      <w:proofErr w:type="gramStart"/>
      <w:r w:rsidRPr="00A46E10">
        <w:rPr>
          <w:sz w:val="24"/>
          <w:szCs w:val="24"/>
        </w:rPr>
        <w:t>при</w:t>
      </w:r>
      <w:proofErr w:type="gramEnd"/>
      <w:r w:rsidRPr="00A46E10">
        <w:rPr>
          <w:sz w:val="24"/>
          <w:szCs w:val="24"/>
        </w:rPr>
        <w:t xml:space="preserve"> прекращение муниципальной службы в связи с выходом на пенсию, если дата выхода на пенсию не совпадает с юбилейной датой;</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объявление благодарности муниципальному служащему;</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 награждение муниципального служащего Почетной грамотой главы </w:t>
      </w:r>
      <w:proofErr w:type="spellStart"/>
      <w:r w:rsidRPr="00ED5985">
        <w:rPr>
          <w:sz w:val="24"/>
          <w:szCs w:val="24"/>
        </w:rPr>
        <w:t>Зональненского</w:t>
      </w:r>
      <w:proofErr w:type="spellEnd"/>
      <w:r w:rsidRPr="00ED5985">
        <w:rPr>
          <w:sz w:val="24"/>
          <w:szCs w:val="24"/>
        </w:rPr>
        <w:t xml:space="preserve"> сельского поселения</w:t>
      </w:r>
      <w:r w:rsidRPr="00A46E10">
        <w:rPr>
          <w:sz w:val="24"/>
          <w:szCs w:val="24"/>
        </w:rPr>
        <w:t>;</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выполнение особо важного задания руководства Администрации.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9.4. Максимальный размер поощрения в течени</w:t>
      </w:r>
      <w:proofErr w:type="gramStart"/>
      <w:r w:rsidRPr="00A46E10">
        <w:rPr>
          <w:sz w:val="24"/>
          <w:szCs w:val="24"/>
        </w:rPr>
        <w:t>и</w:t>
      </w:r>
      <w:proofErr w:type="gramEnd"/>
      <w:r w:rsidRPr="00A46E10">
        <w:rPr>
          <w:sz w:val="24"/>
          <w:szCs w:val="24"/>
        </w:rPr>
        <w:t xml:space="preserve"> одного года устанавливается в пределах, предусмотренных  положением об оплате труда в Администрации.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lastRenderedPageBreak/>
        <w:t>9.5. Поощрение объявляется распоряжением главы, доводится до сведения муниципального служащего. Об отдельных видах поощрений вносится запись в трудовые книжки муниципальных служащих.</w:t>
      </w:r>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t>10. Дисциплинарная ответственность муниципального служащего</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10.1.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 замечание;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2) выговор;</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3) увольнение с муниципальной службы по соответствующим основаниям.</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10.3. До применения дисциплинарного взыскания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Непредставление муниципальным служащим объяснения не является препятствием для применения дисциплинарного взыскания.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Дисциплинарное взыскание применяется не позднее одного месяца со дня обнаружения проступка, не считая времени болезни муниципального служащего, пребывания его в отпуске, а также времени, необходимого на учет мнения первичной профсоюзной организации Администрации.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За каждый дисциплинарный проступок может быть применено только одно дисциплинарное взыскание.</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Распоряжение главы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lastRenderedPageBreak/>
        <w:t>10.4.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первичной профсоюзной организации Администрации.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 xml:space="preserve">Исключения составляют случаи привлечения к дисциплинарной ответственности за правонарушения </w:t>
      </w:r>
      <w:proofErr w:type="spellStart"/>
      <w:r w:rsidRPr="00A46E10">
        <w:rPr>
          <w:sz w:val="24"/>
          <w:szCs w:val="24"/>
        </w:rPr>
        <w:t>антикоррупционной</w:t>
      </w:r>
      <w:proofErr w:type="spellEnd"/>
      <w:r w:rsidRPr="00A46E10">
        <w:rPr>
          <w:sz w:val="24"/>
          <w:szCs w:val="24"/>
        </w:rPr>
        <w:t xml:space="preserve"> направленности. Данная ответственность не подлежит снятию в течение одного года.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10.5. Дисциплинарное взыскание в виде увольнения с муниципальной службы в связи с утратой доверия применяется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6530D2" w:rsidRPr="00ED5985" w:rsidRDefault="006530D2" w:rsidP="006530D2">
      <w:pPr>
        <w:shd w:val="clear" w:color="auto" w:fill="FFFFFF"/>
        <w:spacing w:before="100" w:beforeAutospacing="1" w:after="100" w:afterAutospacing="1"/>
        <w:jc w:val="both"/>
        <w:rPr>
          <w:sz w:val="24"/>
          <w:szCs w:val="24"/>
        </w:rPr>
      </w:pPr>
      <w:r w:rsidRPr="00A46E10">
        <w:rPr>
          <w:sz w:val="24"/>
          <w:szCs w:val="24"/>
        </w:rPr>
        <w:t xml:space="preserve">10.6. Дисциплинарное взыскание в виде увольнения может быт применено к муниципальным служащим в соответствии с Трудовым кодексом Российской Федерации, Федеральным законом от 02.03.2007 № 25-ФЗ «О муниципальной службе в Российской Федерации», Федеральным </w:t>
      </w:r>
      <w:r w:rsidRPr="00ED5985">
        <w:rPr>
          <w:sz w:val="24"/>
          <w:szCs w:val="24"/>
        </w:rPr>
        <w:t>законом от 25.12.2008 № 273-ФЗ «</w:t>
      </w:r>
      <w:r w:rsidRPr="00A46E10">
        <w:rPr>
          <w:sz w:val="24"/>
          <w:szCs w:val="24"/>
        </w:rPr>
        <w:t>О противодействии коррупции</w:t>
      </w:r>
      <w:r w:rsidRPr="00ED5985">
        <w:rPr>
          <w:sz w:val="24"/>
          <w:szCs w:val="24"/>
        </w:rPr>
        <w:t>»</w:t>
      </w:r>
      <w:r w:rsidRPr="00A46E10">
        <w:rPr>
          <w:sz w:val="24"/>
          <w:szCs w:val="24"/>
        </w:rPr>
        <w:t xml:space="preserve"> и иными законами.</w:t>
      </w:r>
    </w:p>
    <w:p w:rsidR="006530D2" w:rsidRPr="00A46E10" w:rsidRDefault="006530D2" w:rsidP="006530D2">
      <w:pPr>
        <w:shd w:val="clear" w:color="auto" w:fill="FFFFFF"/>
        <w:spacing w:before="100" w:beforeAutospacing="1" w:after="100" w:afterAutospacing="1"/>
        <w:jc w:val="both"/>
        <w:rPr>
          <w:b/>
          <w:sz w:val="24"/>
          <w:szCs w:val="24"/>
        </w:rPr>
      </w:pPr>
      <w:r w:rsidRPr="00A46E10">
        <w:rPr>
          <w:b/>
          <w:sz w:val="24"/>
          <w:szCs w:val="24"/>
        </w:rPr>
        <w:br/>
        <w:t>11. Заключительные положения</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11.1. Настоящие Правила регламентируют порядок поведения всех муниципальных служащих, а также Работодателя, взаимоотношения между ними, их обязанности и права.</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11.2.  Настоящие Правила размещены в Администрации в доступном месте, а также на официальном сайте Администрации.</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11.3. По всем вопросам, не нашедшим своего отражения в настоящих Правилах, муниципальные служащие и Работодатель руководствуются положениями Трудового кодекса Российской Федерации и иных нормативных правовых актов.</w:t>
      </w:r>
    </w:p>
    <w:p w:rsidR="006530D2" w:rsidRPr="00A46E10" w:rsidRDefault="006530D2" w:rsidP="006530D2">
      <w:pPr>
        <w:shd w:val="clear" w:color="auto" w:fill="FFFFFF"/>
        <w:spacing w:before="100" w:beforeAutospacing="1" w:after="100" w:afterAutospacing="1"/>
        <w:jc w:val="both"/>
        <w:rPr>
          <w:sz w:val="24"/>
          <w:szCs w:val="24"/>
        </w:rPr>
      </w:pPr>
      <w:r w:rsidRPr="00A46E10">
        <w:rPr>
          <w:sz w:val="24"/>
          <w:szCs w:val="24"/>
        </w:rPr>
        <w:t>11.4. По инициативе Работодателя или муниципального служащего в настоящие Правила могут вноситься изменения и дополнения.</w:t>
      </w:r>
    </w:p>
    <w:p w:rsidR="006530D2" w:rsidRPr="006530D2" w:rsidRDefault="006530D2" w:rsidP="006530D2">
      <w:pPr>
        <w:pStyle w:val="ConsPlusTitle"/>
        <w:widowControl/>
        <w:jc w:val="both"/>
        <w:rPr>
          <w:b w:val="0"/>
          <w:sz w:val="24"/>
          <w:szCs w:val="24"/>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both"/>
        <w:rPr>
          <w:lang w:val="ru-RU"/>
        </w:rPr>
      </w:pPr>
    </w:p>
    <w:p w:rsidR="006530D2" w:rsidRPr="006530D2" w:rsidRDefault="006530D2" w:rsidP="00132D4D">
      <w:pPr>
        <w:pStyle w:val="ConsPlusTitle"/>
        <w:jc w:val="right"/>
        <w:rPr>
          <w:b w:val="0"/>
          <w:sz w:val="24"/>
          <w:szCs w:val="24"/>
          <w:lang w:val="ru-RU"/>
        </w:rPr>
      </w:pPr>
      <w:r w:rsidRPr="006530D2">
        <w:rPr>
          <w:b w:val="0"/>
          <w:sz w:val="24"/>
          <w:szCs w:val="24"/>
          <w:lang w:val="ru-RU"/>
        </w:rPr>
        <w:t>Приложение</w:t>
      </w:r>
      <w:proofErr w:type="gramStart"/>
      <w:r w:rsidRPr="006530D2">
        <w:rPr>
          <w:b w:val="0"/>
          <w:sz w:val="24"/>
          <w:szCs w:val="24"/>
          <w:lang w:val="ru-RU"/>
        </w:rPr>
        <w:t xml:space="preserve"> А</w:t>
      </w:r>
      <w:proofErr w:type="gramEnd"/>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r w:rsidRPr="006530D2">
        <w:rPr>
          <w:b w:val="0"/>
          <w:sz w:val="24"/>
          <w:szCs w:val="24"/>
          <w:lang w:val="ru-RU"/>
        </w:rPr>
        <w:t xml:space="preserve">                                                            к постановлению Администрации</w:t>
      </w:r>
    </w:p>
    <w:p w:rsidR="006530D2" w:rsidRPr="006530D2" w:rsidRDefault="006530D2" w:rsidP="006530D2">
      <w:pPr>
        <w:pStyle w:val="ConsPlusTitle"/>
        <w:jc w:val="right"/>
        <w:rPr>
          <w:b w:val="0"/>
          <w:sz w:val="24"/>
          <w:szCs w:val="24"/>
          <w:lang w:val="ru-RU"/>
        </w:rPr>
      </w:pPr>
    </w:p>
    <w:p w:rsidR="006530D2" w:rsidRPr="006530D2" w:rsidRDefault="006530D2" w:rsidP="006530D2">
      <w:pPr>
        <w:pStyle w:val="ConsPlusTitle"/>
        <w:jc w:val="right"/>
        <w:rPr>
          <w:b w:val="0"/>
          <w:sz w:val="24"/>
          <w:szCs w:val="24"/>
          <w:lang w:val="ru-RU"/>
        </w:rPr>
      </w:pPr>
      <w:proofErr w:type="spellStart"/>
      <w:r w:rsidRPr="006530D2">
        <w:rPr>
          <w:b w:val="0"/>
          <w:sz w:val="24"/>
          <w:szCs w:val="24"/>
          <w:lang w:val="ru-RU"/>
        </w:rPr>
        <w:t>Зональненского</w:t>
      </w:r>
      <w:proofErr w:type="spellEnd"/>
      <w:r w:rsidRPr="006530D2">
        <w:rPr>
          <w:b w:val="0"/>
          <w:sz w:val="24"/>
          <w:szCs w:val="24"/>
          <w:lang w:val="ru-RU"/>
        </w:rPr>
        <w:t xml:space="preserve"> сельского поселения </w:t>
      </w:r>
    </w:p>
    <w:p w:rsidR="006530D2" w:rsidRPr="006530D2" w:rsidRDefault="006530D2" w:rsidP="006530D2">
      <w:pPr>
        <w:pStyle w:val="ConsPlusTitle"/>
        <w:jc w:val="right"/>
        <w:rPr>
          <w:b w:val="0"/>
          <w:sz w:val="24"/>
          <w:szCs w:val="24"/>
          <w:lang w:val="ru-RU"/>
        </w:rPr>
      </w:pPr>
      <w:r w:rsidRPr="006530D2">
        <w:rPr>
          <w:b w:val="0"/>
          <w:sz w:val="24"/>
          <w:szCs w:val="24"/>
          <w:lang w:val="ru-RU"/>
        </w:rPr>
        <w:t>№ 7 от 18.01.2019 г</w:t>
      </w:r>
    </w:p>
    <w:p w:rsidR="006530D2" w:rsidRPr="006530D2" w:rsidRDefault="006530D2" w:rsidP="006530D2">
      <w:pPr>
        <w:pStyle w:val="ConsPlusTitle"/>
        <w:jc w:val="both"/>
        <w:rPr>
          <w:b w:val="0"/>
          <w:sz w:val="24"/>
          <w:szCs w:val="24"/>
          <w:lang w:val="ru-RU"/>
        </w:rPr>
      </w:pPr>
    </w:p>
    <w:p w:rsidR="006530D2" w:rsidRPr="006530D2" w:rsidRDefault="006530D2" w:rsidP="006530D2">
      <w:pPr>
        <w:pStyle w:val="ConsPlusTitle"/>
        <w:widowControl/>
        <w:jc w:val="both"/>
        <w:rPr>
          <w:lang w:val="ru-RU"/>
        </w:rPr>
      </w:pPr>
    </w:p>
    <w:p w:rsidR="006530D2" w:rsidRPr="006530D2" w:rsidRDefault="006530D2" w:rsidP="006530D2">
      <w:pPr>
        <w:pStyle w:val="ConsPlusTitle"/>
        <w:widowControl/>
        <w:jc w:val="center"/>
        <w:rPr>
          <w:lang w:val="ru-RU"/>
        </w:rPr>
      </w:pPr>
      <w:r w:rsidRPr="006530D2">
        <w:rPr>
          <w:lang w:val="ru-RU"/>
        </w:rPr>
        <w:t>КАРТОЧКА ЛИЧНОГО ПРИЁМА (УСТНОГО ОБРАЩЕНИЯ) ГРАЖДАН</w:t>
      </w:r>
    </w:p>
    <w:p w:rsidR="006530D2" w:rsidRPr="006530D2" w:rsidRDefault="006530D2" w:rsidP="006530D2">
      <w:pPr>
        <w:pStyle w:val="ConsPlusTitle"/>
        <w:widowControl/>
        <w:jc w:val="center"/>
        <w:rPr>
          <w:lang w:val="ru-RU"/>
        </w:rPr>
      </w:pPr>
      <w:r w:rsidRPr="006530D2">
        <w:rPr>
          <w:lang w:val="ru-RU"/>
        </w:rPr>
        <w:t>ГЛАВОЙ ПОСЕЛЕНИЯ</w:t>
      </w:r>
    </w:p>
    <w:p w:rsidR="006530D2" w:rsidRPr="006530D2" w:rsidRDefault="006530D2" w:rsidP="006530D2">
      <w:pPr>
        <w:pStyle w:val="ConsPlusTitle"/>
        <w:widowControl/>
        <w:jc w:val="center"/>
        <w:rPr>
          <w:lang w:val="ru-RU"/>
        </w:rPr>
      </w:pPr>
    </w:p>
    <w:p w:rsidR="006530D2" w:rsidRPr="006530D2" w:rsidRDefault="006530D2" w:rsidP="006530D2">
      <w:pPr>
        <w:pStyle w:val="ConsPlusTitle"/>
        <w:widowControl/>
        <w:jc w:val="center"/>
        <w:rPr>
          <w:sz w:val="24"/>
          <w:szCs w:val="24"/>
          <w:lang w:val="ru-RU"/>
        </w:rPr>
      </w:pPr>
      <w:r w:rsidRPr="006530D2">
        <w:rPr>
          <w:sz w:val="24"/>
          <w:szCs w:val="24"/>
          <w:lang w:val="ru-RU"/>
        </w:rPr>
        <w:t>№_______ Дата «_____»_________ 20_____г. Время:___________________</w:t>
      </w:r>
    </w:p>
    <w:p w:rsidR="006530D2" w:rsidRPr="006530D2" w:rsidRDefault="006530D2" w:rsidP="006530D2">
      <w:pPr>
        <w:pStyle w:val="ConsPlusTitle"/>
        <w:widowControl/>
        <w:jc w:val="both"/>
        <w:rPr>
          <w:sz w:val="24"/>
          <w:szCs w:val="24"/>
          <w:lang w:val="ru-RU"/>
        </w:rPr>
      </w:pPr>
    </w:p>
    <w:p w:rsidR="006530D2" w:rsidRPr="006530D2" w:rsidRDefault="006530D2" w:rsidP="006530D2">
      <w:pPr>
        <w:pStyle w:val="ConsPlusTitle"/>
        <w:widowControl/>
        <w:jc w:val="both"/>
        <w:rPr>
          <w:sz w:val="24"/>
          <w:szCs w:val="24"/>
          <w:lang w:val="ru-RU"/>
        </w:rPr>
      </w:pPr>
      <w:r w:rsidRPr="006530D2">
        <w:rPr>
          <w:sz w:val="24"/>
          <w:szCs w:val="24"/>
          <w:lang w:val="ru-RU"/>
        </w:rPr>
        <w:t>ФИО заявителя полностью: _______________________________________________________</w:t>
      </w:r>
    </w:p>
    <w:p w:rsidR="006530D2" w:rsidRPr="006530D2" w:rsidRDefault="006530D2" w:rsidP="006530D2">
      <w:pPr>
        <w:pStyle w:val="ConsPlusTitle"/>
        <w:widowControl/>
        <w:jc w:val="both"/>
        <w:rPr>
          <w:sz w:val="24"/>
          <w:szCs w:val="24"/>
          <w:lang w:val="ru-RU"/>
        </w:rPr>
      </w:pPr>
      <w:r w:rsidRPr="006530D2">
        <w:rPr>
          <w:sz w:val="24"/>
          <w:szCs w:val="24"/>
          <w:lang w:val="ru-RU"/>
        </w:rPr>
        <w:t>_________________________________________________________________________________</w:t>
      </w:r>
    </w:p>
    <w:p w:rsidR="006530D2" w:rsidRPr="006530D2" w:rsidRDefault="006530D2" w:rsidP="006530D2">
      <w:pPr>
        <w:pStyle w:val="ConsPlusTitle"/>
        <w:widowControl/>
        <w:jc w:val="both"/>
        <w:rPr>
          <w:sz w:val="24"/>
          <w:szCs w:val="24"/>
          <w:lang w:val="ru-RU"/>
        </w:rPr>
      </w:pPr>
    </w:p>
    <w:p w:rsidR="006530D2" w:rsidRPr="006530D2" w:rsidRDefault="006530D2" w:rsidP="006530D2">
      <w:pPr>
        <w:pStyle w:val="ConsPlusTitle"/>
        <w:widowControl/>
        <w:jc w:val="both"/>
        <w:rPr>
          <w:sz w:val="24"/>
          <w:szCs w:val="24"/>
          <w:lang w:val="ru-RU"/>
        </w:rPr>
      </w:pPr>
      <w:r w:rsidRPr="006530D2">
        <w:rPr>
          <w:sz w:val="24"/>
          <w:szCs w:val="24"/>
          <w:lang w:val="ru-RU"/>
        </w:rPr>
        <w:t xml:space="preserve">Адрес:___________________________________________________________________________ Телефон: ________________________________________________________________________ </w:t>
      </w:r>
    </w:p>
    <w:p w:rsidR="006530D2" w:rsidRPr="006530D2" w:rsidRDefault="006530D2" w:rsidP="006530D2">
      <w:pPr>
        <w:pStyle w:val="ConsPlusTitle"/>
        <w:widowControl/>
        <w:jc w:val="both"/>
        <w:rPr>
          <w:sz w:val="24"/>
          <w:szCs w:val="24"/>
          <w:lang w:val="ru-RU"/>
        </w:rPr>
      </w:pPr>
    </w:p>
    <w:p w:rsidR="006530D2" w:rsidRPr="00ED5985" w:rsidRDefault="006530D2" w:rsidP="006530D2">
      <w:pPr>
        <w:pStyle w:val="ConsPlusTitle"/>
        <w:widowControl/>
        <w:jc w:val="both"/>
        <w:rPr>
          <w:sz w:val="24"/>
          <w:szCs w:val="24"/>
        </w:rPr>
      </w:pPr>
      <w:proofErr w:type="spellStart"/>
      <w:r w:rsidRPr="00ED5985">
        <w:rPr>
          <w:sz w:val="24"/>
          <w:szCs w:val="24"/>
        </w:rPr>
        <w:t>Содержание</w:t>
      </w:r>
      <w:proofErr w:type="spellEnd"/>
      <w:r w:rsidRPr="00ED5985">
        <w:rPr>
          <w:sz w:val="24"/>
          <w:szCs w:val="24"/>
        </w:rPr>
        <w:t xml:space="preserve"> </w:t>
      </w:r>
      <w:proofErr w:type="spellStart"/>
      <w:r w:rsidRPr="00ED5985">
        <w:rPr>
          <w:sz w:val="24"/>
          <w:szCs w:val="24"/>
        </w:rPr>
        <w:t>вопроса</w:t>
      </w:r>
      <w:proofErr w:type="spellEnd"/>
      <w:r w:rsidRPr="00ED598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bl>
    <w:p w:rsidR="006530D2" w:rsidRPr="00ED5985" w:rsidRDefault="006530D2" w:rsidP="006530D2">
      <w:pPr>
        <w:pStyle w:val="ConsPlusTitle"/>
        <w:widowControl/>
        <w:jc w:val="both"/>
        <w:rPr>
          <w:sz w:val="24"/>
          <w:szCs w:val="24"/>
        </w:rPr>
      </w:pPr>
    </w:p>
    <w:p w:rsidR="006530D2" w:rsidRPr="00ED5985" w:rsidRDefault="006530D2" w:rsidP="006530D2">
      <w:pPr>
        <w:pStyle w:val="ConsPlusTitle"/>
        <w:widowControl/>
        <w:jc w:val="both"/>
        <w:rPr>
          <w:sz w:val="24"/>
          <w:szCs w:val="24"/>
        </w:rPr>
      </w:pPr>
      <w:r w:rsidRPr="00ED5985">
        <w:rPr>
          <w:sz w:val="24"/>
          <w:szCs w:val="24"/>
        </w:rPr>
        <w:t xml:space="preserve"> </w:t>
      </w:r>
      <w:proofErr w:type="spellStart"/>
      <w:r w:rsidRPr="00ED5985">
        <w:rPr>
          <w:sz w:val="24"/>
          <w:szCs w:val="24"/>
        </w:rPr>
        <w:t>Результат</w:t>
      </w:r>
      <w:proofErr w:type="spellEnd"/>
      <w:r w:rsidRPr="00ED5985">
        <w:rPr>
          <w:sz w:val="24"/>
          <w:szCs w:val="24"/>
        </w:rPr>
        <w:t xml:space="preserve"> </w:t>
      </w:r>
      <w:proofErr w:type="spellStart"/>
      <w:r w:rsidRPr="00ED5985">
        <w:rPr>
          <w:sz w:val="24"/>
          <w:szCs w:val="24"/>
        </w:rPr>
        <w:t>рассмотрения</w:t>
      </w:r>
      <w:proofErr w:type="spellEnd"/>
      <w:r w:rsidRPr="00ED5985">
        <w:rPr>
          <w:sz w:val="24"/>
          <w:szCs w:val="24"/>
        </w:rPr>
        <w:t xml:space="preserve"> </w:t>
      </w:r>
      <w:proofErr w:type="spellStart"/>
      <w:r w:rsidRPr="00ED5985">
        <w:rPr>
          <w:sz w:val="24"/>
          <w:szCs w:val="24"/>
        </w:rPr>
        <w:t>вопроса</w:t>
      </w:r>
      <w:proofErr w:type="spellEnd"/>
      <w:r w:rsidRPr="00ED598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r w:rsidR="006530D2" w:rsidRPr="00694BB1" w:rsidTr="006530D2">
        <w:tc>
          <w:tcPr>
            <w:tcW w:w="9967" w:type="dxa"/>
            <w:shd w:val="clear" w:color="auto" w:fill="auto"/>
          </w:tcPr>
          <w:p w:rsidR="006530D2" w:rsidRPr="00694BB1" w:rsidRDefault="006530D2" w:rsidP="006530D2">
            <w:pPr>
              <w:pStyle w:val="ConsPlusTitle"/>
              <w:widowControl/>
              <w:jc w:val="both"/>
              <w:rPr>
                <w:sz w:val="24"/>
                <w:szCs w:val="24"/>
              </w:rPr>
            </w:pPr>
          </w:p>
        </w:tc>
      </w:tr>
    </w:tbl>
    <w:p w:rsidR="006530D2" w:rsidRPr="00ED5985" w:rsidRDefault="006530D2" w:rsidP="006530D2">
      <w:pPr>
        <w:pStyle w:val="ConsPlusTitle"/>
        <w:widowControl/>
        <w:jc w:val="both"/>
        <w:rPr>
          <w:sz w:val="24"/>
          <w:szCs w:val="24"/>
        </w:rPr>
      </w:pPr>
    </w:p>
    <w:p w:rsidR="006530D2" w:rsidRPr="006530D2" w:rsidRDefault="006530D2" w:rsidP="006530D2">
      <w:pPr>
        <w:pStyle w:val="ConsPlusTitle"/>
        <w:widowControl/>
        <w:rPr>
          <w:b w:val="0"/>
          <w:sz w:val="24"/>
          <w:szCs w:val="24"/>
          <w:lang w:val="ru-RU"/>
        </w:rPr>
      </w:pPr>
      <w:r w:rsidRPr="006530D2">
        <w:rPr>
          <w:sz w:val="24"/>
          <w:szCs w:val="24"/>
          <w:lang w:val="ru-RU"/>
        </w:rPr>
        <w:t>Ответ дан устно в ходе приёма, отметка о согласии гражданина</w:t>
      </w:r>
      <w:r w:rsidRPr="006530D2">
        <w:rPr>
          <w:b w:val="0"/>
          <w:sz w:val="24"/>
          <w:szCs w:val="24"/>
          <w:lang w:val="ru-RU"/>
        </w:rPr>
        <w:t xml:space="preserve">:       ___________________ </w:t>
      </w:r>
    </w:p>
    <w:p w:rsidR="006530D2" w:rsidRPr="006530D2" w:rsidRDefault="006530D2" w:rsidP="006530D2">
      <w:pPr>
        <w:pStyle w:val="ConsPlusTitle"/>
        <w:widowControl/>
        <w:jc w:val="center"/>
        <w:rPr>
          <w:b w:val="0"/>
          <w:sz w:val="24"/>
          <w:szCs w:val="24"/>
          <w:lang w:val="ru-RU"/>
        </w:rPr>
      </w:pPr>
      <w:r w:rsidRPr="006530D2">
        <w:rPr>
          <w:b w:val="0"/>
          <w:sz w:val="24"/>
          <w:szCs w:val="24"/>
          <w:lang w:val="ru-RU"/>
        </w:rPr>
        <w:t xml:space="preserve">                                                                                                                                   </w:t>
      </w:r>
      <w:r w:rsidRPr="006530D2">
        <w:rPr>
          <w:b w:val="0"/>
          <w:i/>
          <w:sz w:val="16"/>
          <w:szCs w:val="16"/>
          <w:lang w:val="ru-RU"/>
        </w:rPr>
        <w:t>Подпись гражданина</w:t>
      </w:r>
      <w:r w:rsidRPr="006530D2">
        <w:rPr>
          <w:b w:val="0"/>
          <w:sz w:val="24"/>
          <w:szCs w:val="24"/>
          <w:lang w:val="ru-RU"/>
        </w:rPr>
        <w:t xml:space="preserve"> </w:t>
      </w:r>
    </w:p>
    <w:p w:rsidR="006530D2" w:rsidRPr="006530D2" w:rsidRDefault="006530D2" w:rsidP="006530D2">
      <w:pPr>
        <w:pStyle w:val="ConsPlusTitle"/>
        <w:widowControl/>
        <w:rPr>
          <w:b w:val="0"/>
          <w:sz w:val="24"/>
          <w:szCs w:val="24"/>
          <w:lang w:val="ru-RU"/>
        </w:rPr>
      </w:pPr>
      <w:r w:rsidRPr="006530D2">
        <w:rPr>
          <w:b w:val="0"/>
          <w:sz w:val="24"/>
          <w:szCs w:val="24"/>
          <w:lang w:val="ru-RU"/>
        </w:rPr>
        <w:t xml:space="preserve">Прошу дать ответ письменно по существу вопроса: ____________________ </w:t>
      </w:r>
    </w:p>
    <w:p w:rsidR="006530D2" w:rsidRPr="006530D2" w:rsidRDefault="006530D2" w:rsidP="006530D2">
      <w:pPr>
        <w:pStyle w:val="ConsPlusTitle"/>
        <w:widowControl/>
        <w:jc w:val="center"/>
        <w:rPr>
          <w:b w:val="0"/>
          <w:sz w:val="24"/>
          <w:szCs w:val="24"/>
          <w:lang w:val="ru-RU"/>
        </w:rPr>
      </w:pPr>
      <w:r w:rsidRPr="006530D2">
        <w:rPr>
          <w:b w:val="0"/>
          <w:sz w:val="24"/>
          <w:szCs w:val="24"/>
          <w:lang w:val="ru-RU"/>
        </w:rPr>
        <w:t xml:space="preserve">                                                                </w:t>
      </w:r>
      <w:r w:rsidRPr="006530D2">
        <w:rPr>
          <w:b w:val="0"/>
          <w:i/>
          <w:sz w:val="16"/>
          <w:szCs w:val="16"/>
          <w:lang w:val="ru-RU"/>
        </w:rPr>
        <w:t>Подпись гражданина</w:t>
      </w:r>
      <w:r w:rsidRPr="006530D2">
        <w:rPr>
          <w:b w:val="0"/>
          <w:sz w:val="24"/>
          <w:szCs w:val="24"/>
          <w:lang w:val="ru-RU"/>
        </w:rPr>
        <w:t xml:space="preserve"> </w:t>
      </w:r>
    </w:p>
    <w:p w:rsidR="006530D2" w:rsidRPr="00132D4D" w:rsidRDefault="006530D2" w:rsidP="006530D2">
      <w:pPr>
        <w:pStyle w:val="ConsPlusTitle"/>
        <w:widowControl/>
        <w:jc w:val="both"/>
        <w:rPr>
          <w:b w:val="0"/>
          <w:sz w:val="24"/>
          <w:szCs w:val="24"/>
          <w:lang w:val="ru-RU"/>
        </w:rPr>
      </w:pPr>
      <w:r w:rsidRPr="00132D4D">
        <w:rPr>
          <w:b w:val="0"/>
          <w:sz w:val="24"/>
          <w:szCs w:val="24"/>
          <w:lang w:val="ru-RU"/>
        </w:rPr>
        <w:t>Ознакомлены сотрудники: _______________________________ «______»_________20____г.</w:t>
      </w:r>
    </w:p>
    <w:p w:rsidR="006530D2" w:rsidRPr="006530D2" w:rsidRDefault="006530D2" w:rsidP="006530D2">
      <w:pPr>
        <w:pStyle w:val="ConsPlusTitle"/>
        <w:widowControl/>
        <w:jc w:val="both"/>
        <w:rPr>
          <w:b w:val="0"/>
          <w:sz w:val="24"/>
          <w:szCs w:val="24"/>
          <w:lang w:val="ru-RU"/>
        </w:rPr>
      </w:pPr>
      <w:r w:rsidRPr="006530D2">
        <w:rPr>
          <w:b w:val="0"/>
          <w:i/>
          <w:sz w:val="16"/>
          <w:szCs w:val="16"/>
          <w:lang w:val="ru-RU"/>
        </w:rPr>
        <w:t xml:space="preserve">                                                                                                               Подпись</w:t>
      </w:r>
    </w:p>
    <w:p w:rsidR="006530D2" w:rsidRPr="006530D2" w:rsidRDefault="006530D2" w:rsidP="006530D2">
      <w:pPr>
        <w:pStyle w:val="ConsPlusTitle"/>
        <w:widowControl/>
        <w:jc w:val="both"/>
        <w:rPr>
          <w:b w:val="0"/>
          <w:sz w:val="24"/>
          <w:szCs w:val="24"/>
          <w:lang w:val="ru-RU"/>
        </w:rPr>
      </w:pPr>
      <w:r w:rsidRPr="006530D2">
        <w:rPr>
          <w:b w:val="0"/>
          <w:sz w:val="24"/>
          <w:szCs w:val="24"/>
          <w:lang w:val="ru-RU"/>
        </w:rPr>
        <w:t xml:space="preserve">                                                  _______________________________ «______»_________20____г.</w:t>
      </w:r>
    </w:p>
    <w:p w:rsidR="006530D2" w:rsidRPr="006530D2" w:rsidRDefault="006530D2" w:rsidP="006530D2">
      <w:pPr>
        <w:pStyle w:val="ConsPlusTitle"/>
        <w:widowControl/>
        <w:jc w:val="both"/>
        <w:rPr>
          <w:b w:val="0"/>
          <w:sz w:val="24"/>
          <w:szCs w:val="24"/>
          <w:lang w:val="ru-RU"/>
        </w:rPr>
      </w:pPr>
      <w:r w:rsidRPr="006530D2">
        <w:rPr>
          <w:b w:val="0"/>
          <w:i/>
          <w:sz w:val="16"/>
          <w:szCs w:val="16"/>
          <w:lang w:val="ru-RU"/>
        </w:rPr>
        <w:t xml:space="preserve">                                                                                                               Подпись</w:t>
      </w:r>
    </w:p>
    <w:p w:rsidR="006530D2" w:rsidRPr="006530D2" w:rsidRDefault="006530D2" w:rsidP="006530D2">
      <w:pPr>
        <w:pStyle w:val="ConsPlusTitle"/>
        <w:widowControl/>
        <w:jc w:val="both"/>
        <w:rPr>
          <w:b w:val="0"/>
          <w:sz w:val="24"/>
          <w:szCs w:val="24"/>
          <w:lang w:val="ru-RU"/>
        </w:rPr>
      </w:pPr>
    </w:p>
    <w:p w:rsidR="006530D2" w:rsidRPr="006530D2" w:rsidRDefault="006530D2" w:rsidP="006530D2">
      <w:pPr>
        <w:pStyle w:val="ConsPlusTitle"/>
        <w:widowControl/>
        <w:jc w:val="both"/>
        <w:rPr>
          <w:b w:val="0"/>
          <w:sz w:val="24"/>
          <w:szCs w:val="24"/>
          <w:lang w:val="ru-RU"/>
        </w:rPr>
      </w:pPr>
      <w:r w:rsidRPr="006530D2">
        <w:rPr>
          <w:b w:val="0"/>
          <w:sz w:val="24"/>
          <w:szCs w:val="24"/>
          <w:lang w:val="ru-RU"/>
        </w:rPr>
        <w:t>Ответ дан письменно: исх. №  ______________________  Дата   «______»_________20____г.</w:t>
      </w:r>
    </w:p>
    <w:p w:rsidR="006530D2" w:rsidRPr="006530D2" w:rsidRDefault="006530D2" w:rsidP="006530D2">
      <w:pPr>
        <w:pStyle w:val="ConsPlusTitle"/>
        <w:widowControl/>
        <w:jc w:val="both"/>
        <w:rPr>
          <w:b w:val="0"/>
          <w:sz w:val="24"/>
          <w:szCs w:val="24"/>
          <w:lang w:val="ru-RU"/>
        </w:rPr>
      </w:pPr>
    </w:p>
    <w:p w:rsidR="006530D2" w:rsidRPr="006530D2" w:rsidRDefault="006530D2" w:rsidP="006530D2">
      <w:pPr>
        <w:pStyle w:val="ConsPlusTitle"/>
        <w:widowControl/>
        <w:jc w:val="both"/>
        <w:rPr>
          <w:b w:val="0"/>
          <w:sz w:val="24"/>
          <w:szCs w:val="24"/>
          <w:lang w:val="ru-RU"/>
        </w:rPr>
      </w:pPr>
      <w:r w:rsidRPr="006530D2">
        <w:rPr>
          <w:sz w:val="24"/>
          <w:szCs w:val="24"/>
          <w:lang w:val="ru-RU"/>
        </w:rPr>
        <w:t>С контроля снял</w:t>
      </w:r>
      <w:proofErr w:type="gramStart"/>
      <w:r w:rsidRPr="006530D2">
        <w:rPr>
          <w:sz w:val="24"/>
          <w:szCs w:val="24"/>
          <w:lang w:val="ru-RU"/>
        </w:rPr>
        <w:t>:</w:t>
      </w:r>
      <w:r w:rsidRPr="006530D2">
        <w:rPr>
          <w:b w:val="0"/>
          <w:sz w:val="24"/>
          <w:szCs w:val="24"/>
          <w:lang w:val="ru-RU"/>
        </w:rPr>
        <w:t xml:space="preserve">     _________________________(____________________________________) </w:t>
      </w:r>
      <w:proofErr w:type="gramEnd"/>
    </w:p>
    <w:p w:rsidR="006530D2" w:rsidRPr="00132D4D" w:rsidRDefault="006530D2" w:rsidP="006530D2">
      <w:pPr>
        <w:pStyle w:val="ConsPlusTitle"/>
        <w:widowControl/>
        <w:jc w:val="both"/>
        <w:rPr>
          <w:b w:val="0"/>
          <w:i/>
          <w:sz w:val="16"/>
          <w:szCs w:val="16"/>
          <w:lang w:val="ru-RU"/>
        </w:rPr>
      </w:pPr>
      <w:r w:rsidRPr="006530D2">
        <w:rPr>
          <w:b w:val="0"/>
          <w:i/>
          <w:sz w:val="16"/>
          <w:szCs w:val="16"/>
          <w:lang w:val="ru-RU"/>
        </w:rPr>
        <w:t xml:space="preserve">                                                                                </w:t>
      </w:r>
      <w:r w:rsidRPr="00132D4D">
        <w:rPr>
          <w:b w:val="0"/>
          <w:i/>
          <w:sz w:val="16"/>
          <w:szCs w:val="16"/>
          <w:lang w:val="ru-RU"/>
        </w:rPr>
        <w:t>Подпись                                                                     Расшифровка</w:t>
      </w:r>
    </w:p>
    <w:p w:rsidR="006530D2" w:rsidRPr="00132D4D" w:rsidRDefault="006530D2" w:rsidP="006530D2">
      <w:pPr>
        <w:pStyle w:val="ConsPlusTitle"/>
        <w:widowControl/>
        <w:jc w:val="both"/>
        <w:rPr>
          <w:b w:val="0"/>
          <w:i/>
          <w:sz w:val="16"/>
          <w:szCs w:val="16"/>
          <w:lang w:val="ru-RU"/>
        </w:rPr>
      </w:pPr>
    </w:p>
    <w:p w:rsidR="006530D2" w:rsidRPr="00132D4D" w:rsidRDefault="006530D2" w:rsidP="006530D2">
      <w:pPr>
        <w:pStyle w:val="ConsPlusTitle"/>
        <w:widowControl/>
        <w:jc w:val="center"/>
        <w:rPr>
          <w:b w:val="0"/>
          <w:i/>
          <w:sz w:val="32"/>
          <w:szCs w:val="32"/>
          <w:lang w:val="ru-RU"/>
        </w:rPr>
      </w:pPr>
      <w:r w:rsidRPr="00132D4D">
        <w:rPr>
          <w:b w:val="0"/>
          <w:i/>
          <w:sz w:val="32"/>
          <w:szCs w:val="32"/>
          <w:lang w:val="ru-RU"/>
        </w:rPr>
        <w:t>ЛИСТ ОЗНАКОМЛЕНИЯ с ПОСТАНОВЛЕНИЕМ № 7 от 18.01.2019 г</w:t>
      </w:r>
    </w:p>
    <w:p w:rsidR="006530D2" w:rsidRPr="00132D4D" w:rsidRDefault="006530D2" w:rsidP="006530D2">
      <w:pPr>
        <w:pStyle w:val="ConsPlusTitle"/>
        <w:widowControl/>
        <w:jc w:val="center"/>
        <w:rPr>
          <w:b w:val="0"/>
          <w:i/>
          <w:sz w:val="32"/>
          <w:szCs w:val="32"/>
          <w:lang w:val="ru-RU"/>
        </w:rPr>
      </w:pPr>
    </w:p>
    <w:tbl>
      <w:tblPr>
        <w:tblW w:w="100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548"/>
        <w:gridCol w:w="2492"/>
        <w:gridCol w:w="2492"/>
      </w:tblGrid>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r w:rsidRPr="00DB03C5">
              <w:rPr>
                <w:b w:val="0"/>
                <w:sz w:val="32"/>
                <w:szCs w:val="32"/>
              </w:rPr>
              <w:t>№</w:t>
            </w:r>
          </w:p>
        </w:tc>
        <w:tc>
          <w:tcPr>
            <w:tcW w:w="4548" w:type="dxa"/>
            <w:shd w:val="clear" w:color="auto" w:fill="auto"/>
          </w:tcPr>
          <w:p w:rsidR="006530D2" w:rsidRPr="00DB03C5" w:rsidRDefault="006530D2" w:rsidP="006530D2">
            <w:pPr>
              <w:pStyle w:val="ConsPlusTitle"/>
              <w:widowControl/>
              <w:jc w:val="center"/>
              <w:rPr>
                <w:b w:val="0"/>
                <w:sz w:val="32"/>
                <w:szCs w:val="32"/>
              </w:rPr>
            </w:pPr>
            <w:r w:rsidRPr="00DB03C5">
              <w:rPr>
                <w:b w:val="0"/>
                <w:sz w:val="32"/>
                <w:szCs w:val="32"/>
              </w:rPr>
              <w:t>ФИО</w:t>
            </w:r>
          </w:p>
        </w:tc>
        <w:tc>
          <w:tcPr>
            <w:tcW w:w="2492" w:type="dxa"/>
            <w:shd w:val="clear" w:color="auto" w:fill="auto"/>
          </w:tcPr>
          <w:p w:rsidR="006530D2" w:rsidRPr="00DB03C5" w:rsidRDefault="006530D2" w:rsidP="006530D2">
            <w:pPr>
              <w:pStyle w:val="ConsPlusTitle"/>
              <w:widowControl/>
              <w:jc w:val="center"/>
              <w:rPr>
                <w:b w:val="0"/>
                <w:sz w:val="32"/>
                <w:szCs w:val="32"/>
              </w:rPr>
            </w:pPr>
            <w:proofErr w:type="spellStart"/>
            <w:r w:rsidRPr="00DB03C5">
              <w:rPr>
                <w:b w:val="0"/>
                <w:sz w:val="32"/>
                <w:szCs w:val="32"/>
              </w:rPr>
              <w:t>Дата</w:t>
            </w:r>
            <w:proofErr w:type="spellEnd"/>
            <w:r w:rsidRPr="00DB03C5">
              <w:rPr>
                <w:b w:val="0"/>
                <w:sz w:val="32"/>
                <w:szCs w:val="32"/>
              </w:rPr>
              <w:t xml:space="preserve"> </w:t>
            </w:r>
            <w:proofErr w:type="spellStart"/>
            <w:r w:rsidRPr="00DB03C5">
              <w:rPr>
                <w:b w:val="0"/>
                <w:sz w:val="32"/>
                <w:szCs w:val="32"/>
              </w:rPr>
              <w:t>ознакомления</w:t>
            </w:r>
            <w:proofErr w:type="spellEnd"/>
          </w:p>
        </w:tc>
        <w:tc>
          <w:tcPr>
            <w:tcW w:w="2492" w:type="dxa"/>
            <w:shd w:val="clear" w:color="auto" w:fill="auto"/>
          </w:tcPr>
          <w:p w:rsidR="006530D2" w:rsidRPr="00DB03C5" w:rsidRDefault="006530D2" w:rsidP="006530D2">
            <w:pPr>
              <w:pStyle w:val="ConsPlusTitle"/>
              <w:widowControl/>
              <w:jc w:val="center"/>
              <w:rPr>
                <w:b w:val="0"/>
                <w:sz w:val="32"/>
                <w:szCs w:val="32"/>
              </w:rPr>
            </w:pPr>
            <w:proofErr w:type="spellStart"/>
            <w:r w:rsidRPr="00DB03C5">
              <w:rPr>
                <w:b w:val="0"/>
                <w:sz w:val="32"/>
                <w:szCs w:val="32"/>
              </w:rPr>
              <w:t>роспись</w:t>
            </w:r>
            <w:proofErr w:type="spellEnd"/>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r w:rsidR="006530D2" w:rsidRPr="00DB03C5" w:rsidTr="006530D2">
        <w:tc>
          <w:tcPr>
            <w:tcW w:w="522" w:type="dxa"/>
            <w:shd w:val="clear" w:color="auto" w:fill="auto"/>
          </w:tcPr>
          <w:p w:rsidR="006530D2" w:rsidRPr="00DB03C5" w:rsidRDefault="006530D2" w:rsidP="006530D2">
            <w:pPr>
              <w:pStyle w:val="ConsPlusTitle"/>
              <w:widowControl/>
              <w:jc w:val="center"/>
              <w:rPr>
                <w:b w:val="0"/>
                <w:sz w:val="32"/>
                <w:szCs w:val="32"/>
              </w:rPr>
            </w:pPr>
          </w:p>
        </w:tc>
        <w:tc>
          <w:tcPr>
            <w:tcW w:w="4548"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c>
          <w:tcPr>
            <w:tcW w:w="2492" w:type="dxa"/>
            <w:shd w:val="clear" w:color="auto" w:fill="auto"/>
          </w:tcPr>
          <w:p w:rsidR="006530D2" w:rsidRPr="00DB03C5" w:rsidRDefault="006530D2" w:rsidP="006530D2">
            <w:pPr>
              <w:pStyle w:val="ConsPlusTitle"/>
              <w:widowControl/>
              <w:jc w:val="center"/>
              <w:rPr>
                <w:b w:val="0"/>
                <w:sz w:val="32"/>
                <w:szCs w:val="32"/>
              </w:rPr>
            </w:pPr>
          </w:p>
        </w:tc>
      </w:tr>
    </w:tbl>
    <w:p w:rsidR="00B46C2F" w:rsidRDefault="00B46C2F" w:rsidP="006530D2">
      <w:pPr>
        <w:rPr>
          <w:sz w:val="24"/>
          <w:szCs w:val="24"/>
        </w:rPr>
      </w:pPr>
    </w:p>
    <w:sectPr w:rsidR="00B46C2F" w:rsidSect="00421E18">
      <w:headerReference w:type="first" r:id="rId8"/>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24" w:rsidRDefault="005A1624">
      <w:r>
        <w:separator/>
      </w:r>
    </w:p>
  </w:endnote>
  <w:endnote w:type="continuationSeparator" w:id="0">
    <w:p w:rsidR="005A1624" w:rsidRDefault="005A1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24" w:rsidRDefault="005A1624">
      <w:r>
        <w:separator/>
      </w:r>
    </w:p>
  </w:footnote>
  <w:footnote w:type="continuationSeparator" w:id="0">
    <w:p w:rsidR="005A1624" w:rsidRDefault="005A1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5">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2">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2"/>
  </w:num>
  <w:num w:numId="5">
    <w:abstractNumId w:val="10"/>
  </w:num>
  <w:num w:numId="6">
    <w:abstractNumId w:val="6"/>
  </w:num>
  <w:num w:numId="7">
    <w:abstractNumId w:val="13"/>
  </w:num>
  <w:num w:numId="8">
    <w:abstractNumId w:val="11"/>
  </w:num>
  <w:num w:numId="9">
    <w:abstractNumId w:val="9"/>
  </w:num>
  <w:num w:numId="10">
    <w:abstractNumId w:val="3"/>
  </w:num>
  <w:num w:numId="11">
    <w:abstractNumId w:val="2"/>
  </w:num>
  <w:num w:numId="12">
    <w:abstractNumId w:val="7"/>
  </w:num>
  <w:num w:numId="1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5360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1D27"/>
    <w:rsid w:val="001A20EA"/>
    <w:rsid w:val="001B11BE"/>
    <w:rsid w:val="001B1734"/>
    <w:rsid w:val="001B7F5D"/>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54A1"/>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4716"/>
    <w:rsid w:val="00597D4C"/>
    <w:rsid w:val="005A1624"/>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66"/>
    <w:rsid w:val="00904BD1"/>
    <w:rsid w:val="009103C3"/>
    <w:rsid w:val="00924173"/>
    <w:rsid w:val="009331BC"/>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C10EFB"/>
    <w:rsid w:val="00C10FB7"/>
    <w:rsid w:val="00C14163"/>
    <w:rsid w:val="00C172B3"/>
    <w:rsid w:val="00C26F03"/>
    <w:rsid w:val="00C327DA"/>
    <w:rsid w:val="00C3535F"/>
    <w:rsid w:val="00C37122"/>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62324"/>
    <w:rsid w:val="00D763B1"/>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08F5"/>
    <w:rsid w:val="00F1262E"/>
    <w:rsid w:val="00F141B6"/>
    <w:rsid w:val="00F147C8"/>
    <w:rsid w:val="00F156D8"/>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663F0-E13F-4B72-87E8-DE5E4F43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11055</Words>
  <Characters>63018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73926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cp:revision>
  <cp:lastPrinted>2019-01-29T08:42:00Z</cp:lastPrinted>
  <dcterms:created xsi:type="dcterms:W3CDTF">2019-01-28T08:57:00Z</dcterms:created>
  <dcterms:modified xsi:type="dcterms:W3CDTF">2019-01-29T08:43:00Z</dcterms:modified>
</cp:coreProperties>
</file>